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D45" w:rsidRDefault="002D5D45" w:rsidP="002D5D45">
      <w:bookmarkStart w:id="0" w:name="_GoBack"/>
      <w:bookmarkEnd w:id="0"/>
    </w:p>
    <w:p w:rsidR="003F484C" w:rsidRDefault="00F814DB" w:rsidP="002D5D45">
      <w:r>
        <w:rPr>
          <w:noProof/>
          <w:lang w:val="en-ZA" w:eastAsia="en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70.1pt;height:173.1pt;visibility:visible;mso-wrap-style:square">
            <v:imagedata r:id="rId6" o:title="NWED Logo 2014_Layout 1_1"/>
          </v:shape>
        </w:pict>
      </w:r>
    </w:p>
    <w:p w:rsidR="003F484C" w:rsidRDefault="003F484C" w:rsidP="002D5D45"/>
    <w:p w:rsidR="003F484C" w:rsidRDefault="003F484C" w:rsidP="002D5D45"/>
    <w:p w:rsidR="003F484C" w:rsidRDefault="003F484C" w:rsidP="002D5D45"/>
    <w:p w:rsidR="003F484C" w:rsidRDefault="003F484C" w:rsidP="002D5D45"/>
    <w:p w:rsidR="003F484C" w:rsidRDefault="003F484C" w:rsidP="002D5D45"/>
    <w:p w:rsidR="003F484C" w:rsidRPr="007155DF" w:rsidRDefault="003F484C" w:rsidP="002D5D45"/>
    <w:p w:rsidR="002D5D45" w:rsidRPr="007155DF" w:rsidRDefault="00F814DB" w:rsidP="002D5D45">
      <w:pPr>
        <w:pStyle w:val="Header"/>
      </w:pPr>
      <w:r>
        <w:rPr>
          <w:noProof/>
        </w:rPr>
        <w:pict>
          <v:roundrect id="_x0000_s1027" style="position:absolute;margin-left:182.4pt;margin-top:11.3pt;width:125.4pt;height:33.3pt;z-index:251655168" arcsize="10923f" fillcolor="#cfc" strokecolor="navy" strokeweight="2.25pt">
            <v:textbox>
              <w:txbxContent>
                <w:p w:rsidR="00A83479" w:rsidRDefault="00A83479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GRADE 10</w:t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</w:p>
              </w:txbxContent>
            </v:textbox>
          </v:roundrect>
        </w:pict>
      </w:r>
    </w:p>
    <w:p w:rsidR="002D5D45" w:rsidRPr="007155DF" w:rsidRDefault="002D5D45" w:rsidP="002D5D45">
      <w:pPr>
        <w:pStyle w:val="Header"/>
      </w:pPr>
    </w:p>
    <w:p w:rsidR="002D5D45" w:rsidRPr="007155DF" w:rsidRDefault="002D5D45" w:rsidP="00F56CAA"/>
    <w:p w:rsidR="002D5D45" w:rsidRPr="007155DF" w:rsidRDefault="002D5D45" w:rsidP="002D5D45">
      <w:pPr>
        <w:pStyle w:val="Heading1"/>
        <w:jc w:val="center"/>
        <w:rPr>
          <w:rFonts w:ascii="Times New Roman" w:eastAsia="Arial Unicode MS" w:hAnsi="Times New Roman" w:cs="Times New Roman"/>
          <w:lang w:val="en-ZA"/>
        </w:rPr>
      </w:pPr>
    </w:p>
    <w:p w:rsidR="002D5D45" w:rsidRPr="007155DF" w:rsidRDefault="002D5D45" w:rsidP="002D5D45"/>
    <w:p w:rsidR="002D5D45" w:rsidRPr="007155DF" w:rsidRDefault="002D5D45" w:rsidP="002D5D45"/>
    <w:p w:rsidR="002D5D45" w:rsidRPr="007155DF" w:rsidRDefault="002D5D45" w:rsidP="002D5D45"/>
    <w:p w:rsidR="002D5D45" w:rsidRPr="007155DF" w:rsidRDefault="00F814DB" w:rsidP="002D5D45">
      <w:r>
        <w:rPr>
          <w:noProof/>
        </w:rPr>
        <w:pict>
          <v:roundrect id="_x0000_s1102" style="position:absolute;margin-left:102pt;margin-top:1.9pt;width:293.55pt;height:48.45pt;z-index:251656192" arcsize="10923f" fillcolor="black" strokecolor="navy" strokeweight="2.25pt">
            <v:textbox>
              <w:txbxContent>
                <w:p w:rsidR="00A83479" w:rsidRDefault="00A83479" w:rsidP="008F161F">
                  <w:pPr>
                    <w:pStyle w:val="Heading1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NATIONAL</w:t>
                  </w:r>
                </w:p>
                <w:p w:rsidR="00A83479" w:rsidRDefault="00A83479" w:rsidP="008F161F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2D5D45" w:rsidRPr="007155DF" w:rsidRDefault="002D5D45" w:rsidP="002D5D45"/>
    <w:p w:rsidR="002D5D45" w:rsidRPr="007155DF" w:rsidRDefault="002D5D45" w:rsidP="002D5D45"/>
    <w:p w:rsidR="002D5D45" w:rsidRPr="007155DF" w:rsidRDefault="002D5D45" w:rsidP="002D5D45"/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F814DB" w:rsidP="002D5D45">
      <w:pPr>
        <w:rPr>
          <w:b/>
          <w:bCs/>
        </w:rPr>
      </w:pPr>
      <w:r>
        <w:rPr>
          <w:noProof/>
        </w:rPr>
        <w:pict>
          <v:roundrect id="_x0000_s1026" style="position:absolute;margin-left:50.25pt;margin-top:5.35pt;width:414.25pt;height:102.55pt;z-index:251654144" arcsize="10923f" fillcolor="#ff9" strokecolor="navy" strokeweight="4.5pt">
            <v:stroke dashstyle="1 1" linestyle="thinThick"/>
            <v:textbox>
              <w:txbxContent>
                <w:p w:rsidR="00A83479" w:rsidRDefault="00A83479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TECHNICAL MATHEMATICS P2</w:t>
                  </w:r>
                </w:p>
                <w:p w:rsidR="00A83479" w:rsidRDefault="00A83479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83479" w:rsidRDefault="00A83479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HALF-YEARLY EXAMINATION 2017</w:t>
                  </w:r>
                </w:p>
                <w:p w:rsidR="00A83479" w:rsidRDefault="00A83479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83479" w:rsidRDefault="00A83479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MEMORANDUM</w:t>
                  </w:r>
                </w:p>
                <w:p w:rsidR="00A83479" w:rsidRDefault="00A83479" w:rsidP="002D5D45">
                  <w:pPr>
                    <w:pStyle w:val="Heading1"/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pStyle w:val="Heading1"/>
        <w:rPr>
          <w:rFonts w:ascii="Times New Roman" w:hAnsi="Times New Roman" w:cs="Times New Roman"/>
          <w:lang w:val="en-ZA"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1C5D00" w:rsidRDefault="001C5D00" w:rsidP="002D5D45">
      <w:pPr>
        <w:rPr>
          <w:b/>
          <w:bCs/>
        </w:rPr>
      </w:pPr>
    </w:p>
    <w:p w:rsidR="001C5D00" w:rsidRDefault="001C5D00" w:rsidP="002D5D45">
      <w:pPr>
        <w:rPr>
          <w:b/>
          <w:bCs/>
        </w:rPr>
      </w:pPr>
    </w:p>
    <w:p w:rsidR="002D5D45" w:rsidRPr="007155DF" w:rsidRDefault="001C5D00" w:rsidP="002D5D45">
      <w:pPr>
        <w:rPr>
          <w:b/>
          <w:bCs/>
        </w:rPr>
      </w:pPr>
      <w:r>
        <w:rPr>
          <w:b/>
          <w:bCs/>
        </w:rPr>
        <w:t>MARKS</w:t>
      </w:r>
      <w:r>
        <w:rPr>
          <w:b/>
          <w:bCs/>
        </w:rPr>
        <w:tab/>
      </w:r>
      <w:r w:rsidR="005F4E1D">
        <w:rPr>
          <w:b/>
          <w:bCs/>
        </w:rPr>
        <w:t>:</w:t>
      </w:r>
      <w:r>
        <w:rPr>
          <w:b/>
          <w:bCs/>
        </w:rPr>
        <w:t xml:space="preserve"> </w:t>
      </w:r>
      <w:r w:rsidR="005F4E1D">
        <w:rPr>
          <w:b/>
          <w:bCs/>
        </w:rPr>
        <w:t xml:space="preserve"> 50</w:t>
      </w:r>
    </w:p>
    <w:p w:rsidR="00EC2E13" w:rsidRDefault="00EC2E13" w:rsidP="002D5D45">
      <w:pPr>
        <w:jc w:val="center"/>
        <w:rPr>
          <w:b/>
          <w:bCs/>
        </w:rPr>
      </w:pPr>
    </w:p>
    <w:p w:rsidR="00EC2E13" w:rsidRDefault="00EC2E13" w:rsidP="009E3E6C">
      <w:pPr>
        <w:rPr>
          <w:b/>
          <w:bCs/>
        </w:rPr>
      </w:pPr>
    </w:p>
    <w:p w:rsidR="002D5D45" w:rsidRPr="001C5D00" w:rsidRDefault="002D5D45" w:rsidP="002D5D45">
      <w:pPr>
        <w:jc w:val="center"/>
        <w:rPr>
          <w:bCs/>
        </w:rPr>
      </w:pPr>
      <w:r w:rsidRPr="001C5D00">
        <w:rPr>
          <w:bCs/>
        </w:rPr>
        <w:t xml:space="preserve">This memorandum consists of </w:t>
      </w:r>
      <w:r w:rsidR="003F484C" w:rsidRPr="001C5D00">
        <w:rPr>
          <w:bCs/>
        </w:rPr>
        <w:t>6</w:t>
      </w:r>
      <w:r w:rsidRPr="001C5D00">
        <w:rPr>
          <w:bCs/>
        </w:rPr>
        <w:t xml:space="preserve"> pages.</w:t>
      </w:r>
    </w:p>
    <w:p w:rsidR="002D5D45" w:rsidRPr="007155DF" w:rsidRDefault="002D5D45">
      <w:r w:rsidRPr="007155DF">
        <w:br w:type="page"/>
      </w:r>
    </w:p>
    <w:p w:rsidR="00965253" w:rsidRPr="007155DF" w:rsidRDefault="00394A1F">
      <w:r w:rsidRPr="007155DF">
        <w:rPr>
          <w:b/>
        </w:rPr>
        <w:t>QUESTION 1</w:t>
      </w:r>
    </w:p>
    <w:p w:rsidR="00394A1F" w:rsidRPr="007155DF" w:rsidRDefault="00394A1F"/>
    <w:tbl>
      <w:tblPr>
        <w:tblpPr w:leftFromText="180" w:rightFromText="180" w:vertAnchor="page" w:horzAnchor="margin" w:tblpY="2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536"/>
        <w:gridCol w:w="2126"/>
        <w:gridCol w:w="851"/>
        <w:gridCol w:w="770"/>
      </w:tblGrid>
      <w:tr w:rsidR="003E28B0" w:rsidTr="003E28B0">
        <w:tc>
          <w:tcPr>
            <w:tcW w:w="959" w:type="dxa"/>
          </w:tcPr>
          <w:p w:rsidR="003E28B0" w:rsidRPr="00D769E0" w:rsidRDefault="003E28B0" w:rsidP="003E28B0">
            <w:r w:rsidRPr="00D769E0">
              <w:t>1.1</w:t>
            </w:r>
          </w:p>
        </w:tc>
        <w:tc>
          <w:tcPr>
            <w:tcW w:w="4536" w:type="dxa"/>
          </w:tcPr>
          <w:p w:rsidR="003E28B0" w:rsidRDefault="003E28B0" w:rsidP="003E28B0">
            <w:r>
              <w:t xml:space="preserve"> </w:t>
            </w:r>
            <w:r w:rsidRPr="003E28B0">
              <w:rPr>
                <w:i/>
              </w:rPr>
              <w:t>x</w:t>
            </w:r>
            <w:r w:rsidRPr="002F6351">
              <w:t xml:space="preserve"> = 24° and </w:t>
            </w:r>
            <w:r w:rsidRPr="003E28B0">
              <w:rPr>
                <w:i/>
              </w:rPr>
              <w:t>y</w:t>
            </w:r>
            <w:r w:rsidRPr="002F6351">
              <w:t xml:space="preserve"> = 15,7°</w:t>
            </w:r>
          </w:p>
        </w:tc>
        <w:tc>
          <w:tcPr>
            <w:tcW w:w="2126" w:type="dxa"/>
          </w:tcPr>
          <w:p w:rsidR="003E28B0" w:rsidRDefault="003E28B0" w:rsidP="003E28B0"/>
        </w:tc>
        <w:tc>
          <w:tcPr>
            <w:tcW w:w="851" w:type="dxa"/>
          </w:tcPr>
          <w:p w:rsidR="003E28B0" w:rsidRDefault="003E28B0" w:rsidP="003E28B0"/>
        </w:tc>
        <w:tc>
          <w:tcPr>
            <w:tcW w:w="770" w:type="dxa"/>
          </w:tcPr>
          <w:p w:rsidR="003E28B0" w:rsidRDefault="003E28B0" w:rsidP="003E28B0"/>
        </w:tc>
      </w:tr>
      <w:tr w:rsidR="003E28B0" w:rsidTr="003E28B0">
        <w:tc>
          <w:tcPr>
            <w:tcW w:w="959" w:type="dxa"/>
          </w:tcPr>
          <w:p w:rsidR="003E28B0" w:rsidRPr="002E3B9D" w:rsidRDefault="003E28B0" w:rsidP="003E28B0">
            <w:r w:rsidRPr="002E3B9D">
              <w:t>1.1.1</w:t>
            </w:r>
          </w:p>
        </w:tc>
        <w:tc>
          <w:tcPr>
            <w:tcW w:w="4536" w:type="dxa"/>
          </w:tcPr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t>sin (24° + 15,7°)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t>= sin (39,7°)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t>= 0,6387678175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t>≈ 0,639</w:t>
            </w:r>
          </w:p>
          <w:p w:rsidR="003E28B0" w:rsidRDefault="003E28B0" w:rsidP="003E28B0">
            <w:pPr>
              <w:tabs>
                <w:tab w:val="left" w:pos="1440"/>
              </w:tabs>
            </w:pPr>
            <w:r>
              <w:tab/>
            </w:r>
          </w:p>
        </w:tc>
        <w:tc>
          <w:tcPr>
            <w:tcW w:w="2126" w:type="dxa"/>
            <w:vAlign w:val="center"/>
          </w:tcPr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substitution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answer</w:t>
            </w:r>
          </w:p>
        </w:tc>
        <w:tc>
          <w:tcPr>
            <w:tcW w:w="851" w:type="dxa"/>
            <w:vAlign w:val="center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(2)</w:t>
            </w:r>
          </w:p>
        </w:tc>
        <w:tc>
          <w:tcPr>
            <w:tcW w:w="770" w:type="dxa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1</w:t>
            </w:r>
          </w:p>
        </w:tc>
      </w:tr>
      <w:tr w:rsidR="003E28B0" w:rsidTr="003E28B0">
        <w:tc>
          <w:tcPr>
            <w:tcW w:w="959" w:type="dxa"/>
          </w:tcPr>
          <w:p w:rsidR="003E28B0" w:rsidRPr="002E3B9D" w:rsidRDefault="003E28B0" w:rsidP="003E28B0">
            <w:r>
              <w:t>1.1.2</w:t>
            </w:r>
          </w:p>
        </w:tc>
        <w:tc>
          <w:tcPr>
            <w:tcW w:w="4536" w:type="dxa"/>
            <w:vAlign w:val="center"/>
          </w:tcPr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  <w:position w:val="-64"/>
              </w:rPr>
              <w:object w:dxaOrig="2320" w:dyaOrig="1400">
                <v:shape id="_x0000_i1026" type="#_x0000_t75" style="width:116.3pt;height:69.9pt" o:ole="">
                  <v:imagedata r:id="rId7" o:title=""/>
                </v:shape>
                <o:OLEObject Type="Embed" ProgID="Equation.3" ShapeID="_x0000_i1026" DrawAspect="Content" ObjectID="_1556388062" r:id="rId8"/>
              </w:objec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t>≈ 0,412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</w:tc>
        <w:tc>
          <w:tcPr>
            <w:tcW w:w="2126" w:type="dxa"/>
            <w:vAlign w:val="center"/>
          </w:tcPr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substitution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answer</w:t>
            </w:r>
          </w:p>
        </w:tc>
        <w:tc>
          <w:tcPr>
            <w:tcW w:w="851" w:type="dxa"/>
            <w:vAlign w:val="center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(2)</w:t>
            </w:r>
          </w:p>
        </w:tc>
        <w:tc>
          <w:tcPr>
            <w:tcW w:w="770" w:type="dxa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1</w:t>
            </w:r>
          </w:p>
        </w:tc>
      </w:tr>
      <w:tr w:rsidR="003E28B0" w:rsidRPr="002E3B9D" w:rsidTr="003E28B0">
        <w:tc>
          <w:tcPr>
            <w:tcW w:w="959" w:type="dxa"/>
          </w:tcPr>
          <w:p w:rsidR="003E28B0" w:rsidRDefault="003E28B0" w:rsidP="003E28B0">
            <w:r>
              <w:t>1.2.1</w:t>
            </w:r>
          </w:p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Pr="002E3B9D" w:rsidRDefault="003E28B0" w:rsidP="003E28B0"/>
        </w:tc>
        <w:tc>
          <w:tcPr>
            <w:tcW w:w="4536" w:type="dxa"/>
            <w:vAlign w:val="center"/>
          </w:tcPr>
          <w:p w:rsidR="003E28B0" w:rsidRDefault="003E28B0" w:rsidP="003E28B0">
            <w:pPr>
              <w:pStyle w:val="ListParagraph"/>
              <w:ind w:left="0" w:right="-57"/>
            </w:pPr>
            <w:r w:rsidRPr="003E28B0">
              <w:rPr>
                <w:bCs/>
                <w:position w:val="-24"/>
              </w:rPr>
              <w:object w:dxaOrig="1180" w:dyaOrig="620">
                <v:shape id="_x0000_i1027" type="#_x0000_t75" style="width:59.55pt;height:31.15pt" o:ole="">
                  <v:imagedata r:id="rId9" o:title=""/>
                </v:shape>
                <o:OLEObject Type="Embed" ProgID="Equation.3" ShapeID="_x0000_i1027" DrawAspect="Content" ObjectID="_1556388063" r:id="rId10"/>
              </w:object>
            </w:r>
          </w:p>
          <w:p w:rsidR="003E28B0" w:rsidRDefault="00F814DB" w:rsidP="003E28B0">
            <w:pPr>
              <w:pStyle w:val="ListParagraph"/>
              <w:ind w:left="0" w:right="-57"/>
            </w:pPr>
            <w:r>
              <w:rPr>
                <w:noProof/>
                <w:lang w:eastAsia="en-ZA"/>
              </w:rPr>
              <w:pict>
                <v:group id="_x0000_s1140" style="position:absolute;margin-left:56pt;margin-top:6.8pt;width:157.85pt;height:173.6pt;z-index:251657216" coordorigin="3519,6776" coordsize="3157,3472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" o:spid="_x0000_s1141" type="#_x0000_t32" style="position:absolute;left:5156;top:6797;width:42;height:345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">
                    <v:stroke startarrow="open" endarrow="open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Straight Arrow Connector 5" o:spid="_x0000_s1142" type="#_x0000_t34" style="position:absolute;left:3519;top:8236;width:2925;height: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" adj="10796,-48745800,-25957">
                    <v:stroke startarrow="open" endarrow="open"/>
                  </v:shape>
                  <v:shape id="Straight Arrow Connector 6" o:spid="_x0000_s1143" type="#_x0000_t32" style="position:absolute;left:3754;top:8261;width:1409;height:1172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">
                    <v:stroke endarrow="open"/>
                  </v:shape>
                  <v:line id="Straight Connector 9" o:spid="_x0000_s1144" style="position:absolute;visibility:visible;mso-width-relative:margin;mso-height-relative:margin" from="3754,8256" to="3754,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">
                    <v:stroke dashstyle="dash"/>
                  </v:line>
                  <v:shape id="Arc 8" o:spid="_x0000_s1145" style="position:absolute;left:4816;top:8015;width:583;height:428;rotation:-2204689fd;visibility:visible;mso-width-relative:margin;mso-height-relative:margin;v-text-anchor:middle" coordsize="857250,891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" adj="0,,0" path="m45045,644695nsc-52003,442292,12077,196381,194114,72637,385828,-57686,642184,-8234,776206,184924,903025,367701,878701,620171,719536,773148l428625,445770,45045,644695xem45045,644695nfc-52003,442292,12077,196381,194114,72637,385828,-57686,642184,-8234,776206,184924,903025,367701,878701,620171,719536,773148e" filled="f">
                    <v:stroke startarrow="block" joinstyle="round"/>
                    <v:formulas/>
                    <v:path arrowok="t" o:connecttype="custom" o:connectlocs="45045,644695;194114,72637;776206,184924;719536,773148" o:connectangles="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46" type="#_x0000_t202" style="position:absolute;left:4840;top:6776;width:627;height:512;mso-width-relative:margin;mso-height-relative:margin" filled="f" stroked="f">
                    <v:textbox style="mso-next-textbox:#_x0000_s1146">
                      <w:txbxContent>
                        <w:p w:rsidR="00A83479" w:rsidRPr="00A14E1C" w:rsidRDefault="00A83479" w:rsidP="003E28B0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y</w:t>
                          </w:r>
                        </w:p>
                      </w:txbxContent>
                    </v:textbox>
                  </v:shape>
                  <v:shape id="_x0000_s1147" type="#_x0000_t202" style="position:absolute;left:4858;top:7890;width:627;height:512;mso-width-relative:margin;mso-height-relative:margin" filled="f" stroked="f">
                    <v:textbox style="mso-next-textbox:#_x0000_s1147">
                      <w:txbxContent>
                        <w:p w:rsidR="00A83479" w:rsidRPr="00A14E1C" w:rsidRDefault="00A83479" w:rsidP="003E28B0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α</w:t>
                          </w:r>
                        </w:p>
                      </w:txbxContent>
                    </v:textbox>
                  </v:shape>
                  <v:shape id="_x0000_s1148" type="#_x0000_t202" style="position:absolute;left:3522;top:9422;width:1637;height:512;mso-width-relative:margin;mso-height-relative:margin" filled="f" stroked="f">
                    <v:textbox style="mso-next-textbox:#_x0000_s1148">
                      <w:txbxContent>
                        <w:p w:rsidR="00A83479" w:rsidRPr="007771EC" w:rsidRDefault="00A83479" w:rsidP="003E28B0">
                          <w:r>
                            <w:t>P(</w:t>
                          </w:r>
                          <w:r w:rsidRPr="007771EC">
                            <w:rPr>
                              <w:i/>
                            </w:rPr>
                            <w:t xml:space="preserve">x </w:t>
                          </w:r>
                          <w:r>
                            <w:t>; – 12 )</w:t>
                          </w:r>
                        </w:p>
                      </w:txbxContent>
                    </v:textbox>
                  </v:shape>
                  <v:shape id="_x0000_s1149" type="#_x0000_t202" style="position:absolute;left:4307;top:8753;width:627;height:512;mso-width-relative:margin;mso-height-relative:margin" filled="f" stroked="f">
                    <v:textbox style="mso-next-textbox:#_x0000_s1149">
                      <w:txbxContent>
                        <w:p w:rsidR="00A83479" w:rsidRPr="007771EC" w:rsidRDefault="00A83479" w:rsidP="003E28B0">
                          <w:r>
                            <w:t>13</w:t>
                          </w:r>
                        </w:p>
                      </w:txbxContent>
                    </v:textbox>
                  </v:shape>
                  <v:shape id="_x0000_s1150" type="#_x0000_t202" style="position:absolute;left:6049;top:8118;width:627;height:512;mso-width-relative:margin;mso-height-relative:margin" filled="f" stroked="f">
                    <v:textbox style="mso-next-textbox:#_x0000_s1150">
                      <w:txbxContent>
                        <w:p w:rsidR="00A83479" w:rsidRPr="00A14E1C" w:rsidRDefault="00A83479" w:rsidP="003E28B0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  <w:r>
              <w:t xml:space="preserve">                                          </w: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  <w:r>
              <w:t xml:space="preserve">                              </w: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261740" w:rsidP="003E28B0">
            <w:pPr>
              <w:pStyle w:val="ListParagraph"/>
              <w:ind w:left="0" w:right="-57"/>
            </w:pPr>
            <w:r w:rsidRPr="00261740">
              <w:rPr>
                <w:bCs/>
                <w:position w:val="-30"/>
              </w:rPr>
              <w:object w:dxaOrig="1719" w:dyaOrig="720">
                <v:shape id="_x0000_i1028" type="#_x0000_t75" style="width:84.45pt;height:36.7pt" o:ole="">
                  <v:imagedata r:id="rId11" o:title=""/>
                </v:shape>
                <o:OLEObject Type="Embed" ProgID="Equation.3" ShapeID="_x0000_i1028" DrawAspect="Content" ObjectID="_1556388064" r:id="rId12"/>
              </w:object>
            </w:r>
          </w:p>
          <w:p w:rsidR="003E28B0" w:rsidRDefault="003E28B0" w:rsidP="003E28B0">
            <w:pPr>
              <w:pStyle w:val="ListParagraph"/>
              <w:ind w:left="0" w:right="-57"/>
            </w:pPr>
            <w:r>
              <w:t xml:space="preserve">    </w:t>
            </w:r>
            <w:r w:rsidRPr="003E28B0">
              <w:rPr>
                <w:bCs/>
                <w:position w:val="-26"/>
              </w:rPr>
              <w:object w:dxaOrig="900" w:dyaOrig="639">
                <v:shape id="_x0000_i1029" type="#_x0000_t75" style="width:44.3pt;height:32.55pt" o:ole="">
                  <v:imagedata r:id="rId13" o:title=""/>
                </v:shape>
                <o:OLEObject Type="Embed" ProgID="Equation.3" ShapeID="_x0000_i1029" DrawAspect="Content" ObjectID="_1556388065" r:id="rId14"/>
              </w:object>
            </w:r>
          </w:p>
          <w:p w:rsidR="003E28B0" w:rsidRDefault="00261740" w:rsidP="003E28B0">
            <w:pPr>
              <w:pStyle w:val="ListParagraph"/>
              <w:ind w:left="0" w:right="-57"/>
            </w:pPr>
            <w:r w:rsidRPr="00261740">
              <w:rPr>
                <w:bCs/>
                <w:position w:val="-58"/>
              </w:rPr>
              <w:object w:dxaOrig="1260" w:dyaOrig="1280">
                <v:shape id="_x0000_i1030" type="#_x0000_t75" style="width:63.7pt;height:64.4pt" o:ole="">
                  <v:imagedata r:id="rId15" o:title=""/>
                </v:shape>
                <o:OLEObject Type="Embed" ProgID="Equation.3" ShapeID="_x0000_i1030" DrawAspect="Content" ObjectID="_1556388066" r:id="rId16"/>
              </w:object>
            </w:r>
          </w:p>
          <w:p w:rsidR="003E28B0" w:rsidRPr="001F5043" w:rsidRDefault="003E28B0" w:rsidP="008F41A6">
            <w:pPr>
              <w:pStyle w:val="ListParagraph"/>
              <w:ind w:left="0" w:right="-57"/>
            </w:pPr>
          </w:p>
        </w:tc>
        <w:tc>
          <w:tcPr>
            <w:tcW w:w="2126" w:type="dxa"/>
            <w:vAlign w:val="center"/>
          </w:tcPr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  <w:r w:rsidRPr="003E28B0">
              <w:sym w:font="Wingdings" w:char="F0FC"/>
            </w:r>
            <w:r w:rsidRPr="003E28B0">
              <w:rPr>
                <w:bCs/>
              </w:rPr>
              <w:t xml:space="preserve"> </w:t>
            </w:r>
            <w:r w:rsidRPr="003E28B0">
              <w:rPr>
                <w:bCs/>
                <w:position w:val="-24"/>
              </w:rPr>
              <w:object w:dxaOrig="1180" w:dyaOrig="620">
                <v:shape id="_x0000_i1031" type="#_x0000_t75" style="width:59.55pt;height:31.15pt" o:ole="">
                  <v:imagedata r:id="rId9" o:title=""/>
                </v:shape>
                <o:OLEObject Type="Embed" ProgID="Equation.3" ShapeID="_x0000_i1031" DrawAspect="Content" ObjectID="_1556388067" r:id="rId17"/>
              </w:objec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8F41A6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sym w:font="Wingdings" w:char="F0FC"/>
            </w:r>
            <w:r w:rsidRPr="003E28B0">
              <w:rPr>
                <w:bCs/>
              </w:rPr>
              <w:t xml:space="preserve"> Sketch</w:t>
            </w:r>
          </w:p>
          <w:p w:rsidR="003E28B0" w:rsidRPr="003E28B0" w:rsidRDefault="003E28B0" w:rsidP="003E28B0">
            <w:pPr>
              <w:pStyle w:val="ListParagraph"/>
              <w:ind w:left="0" w:right="-57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8F41A6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jc w:val="center"/>
              <w:rPr>
                <w:bCs/>
              </w:rPr>
            </w:pPr>
          </w:p>
          <w:p w:rsidR="003E28B0" w:rsidRDefault="003E28B0" w:rsidP="003E28B0">
            <w:pPr>
              <w:pStyle w:val="ListParagraph"/>
              <w:ind w:left="0" w:right="-57"/>
            </w:pPr>
            <w:r w:rsidRPr="003E28B0">
              <w:sym w:font="Wingdings" w:char="F0FC"/>
            </w:r>
            <w:r>
              <w:t xml:space="preserve"> </w:t>
            </w:r>
            <w:r w:rsidRPr="003E28B0">
              <w:rPr>
                <w:i/>
              </w:rPr>
              <w:t>x</w:t>
            </w:r>
            <w:r>
              <w:t xml:space="preserve"> =  – 5 </w: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sym w:font="Wingdings" w:char="F0FC"/>
            </w:r>
            <w:r>
              <w:t>answer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</w:tc>
        <w:tc>
          <w:tcPr>
            <w:tcW w:w="851" w:type="dxa"/>
            <w:vAlign w:val="center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(4)</w:t>
            </w:r>
          </w:p>
        </w:tc>
        <w:tc>
          <w:tcPr>
            <w:tcW w:w="770" w:type="dxa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3</w:t>
            </w:r>
          </w:p>
        </w:tc>
      </w:tr>
      <w:tr w:rsidR="003E28B0" w:rsidRPr="002E3B9D" w:rsidTr="003E28B0">
        <w:tc>
          <w:tcPr>
            <w:tcW w:w="959" w:type="dxa"/>
          </w:tcPr>
          <w:p w:rsidR="003E28B0" w:rsidRPr="002E3B9D" w:rsidRDefault="003E28B0" w:rsidP="003E28B0">
            <w:r>
              <w:t>1.2.2</w:t>
            </w:r>
          </w:p>
        </w:tc>
        <w:tc>
          <w:tcPr>
            <w:tcW w:w="4536" w:type="dxa"/>
            <w:vAlign w:val="center"/>
          </w:tcPr>
          <w:p w:rsidR="003E28B0" w:rsidRPr="00F814DB" w:rsidRDefault="003E28B0" w:rsidP="003E28B0">
            <w:pPr>
              <w:pStyle w:val="ListParagraph"/>
              <w:ind w:left="0" w:right="-57"/>
            </w:pPr>
            <w:r w:rsidRPr="003E28B0">
              <w:rPr>
                <w:bCs/>
                <w:position w:val="-94"/>
              </w:rPr>
              <w:object w:dxaOrig="1540" w:dyaOrig="1640">
                <v:shape id="_x0000_i1032" type="#_x0000_t75" style="width:76.85pt;height:82.4pt" o:ole="">
                  <v:imagedata r:id="rId18" o:title=""/>
                </v:shape>
                <o:OLEObject Type="Embed" ProgID="Equation.3" ShapeID="_x0000_i1032" DrawAspect="Content" ObjectID="_1556388068" r:id="rId19"/>
              </w:object>
            </w:r>
          </w:p>
          <w:p w:rsidR="003E28B0" w:rsidRPr="00F814DB" w:rsidRDefault="003E28B0" w:rsidP="003E28B0">
            <w:pPr>
              <w:pStyle w:val="ListParagraph"/>
              <w:ind w:left="0" w:right="-57"/>
            </w:pPr>
          </w:p>
        </w:tc>
        <w:tc>
          <w:tcPr>
            <w:tcW w:w="2126" w:type="dxa"/>
            <w:vAlign w:val="center"/>
          </w:tcPr>
          <w:p w:rsidR="003E28B0" w:rsidRPr="00F814DB" w:rsidRDefault="003E28B0" w:rsidP="003E28B0">
            <w:pPr>
              <w:pStyle w:val="ListParagraph"/>
              <w:ind w:left="0" w:right="-57"/>
            </w:pPr>
            <w:r w:rsidRPr="00F814DB">
              <w:sym w:font="Wingdings" w:char="F0FC"/>
            </w:r>
            <w:r w:rsidRPr="00F814DB">
              <w:t>correct substitution</w:t>
            </w:r>
          </w:p>
          <w:p w:rsidR="00D275EC" w:rsidRPr="00F814DB" w:rsidRDefault="00D275EC" w:rsidP="003E28B0">
            <w:pPr>
              <w:pStyle w:val="ListParagraph"/>
              <w:ind w:left="0" w:right="-57"/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F814DB">
              <w:sym w:font="Wingdings" w:char="F0FC"/>
            </w:r>
            <w:r w:rsidRPr="00F814DB">
              <w:t>answer</w:t>
            </w:r>
          </w:p>
        </w:tc>
        <w:tc>
          <w:tcPr>
            <w:tcW w:w="851" w:type="dxa"/>
            <w:vAlign w:val="center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(2)</w:t>
            </w:r>
          </w:p>
        </w:tc>
        <w:tc>
          <w:tcPr>
            <w:tcW w:w="770" w:type="dxa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1</w:t>
            </w:r>
          </w:p>
        </w:tc>
      </w:tr>
      <w:tr w:rsidR="003E28B0" w:rsidRPr="002E3B9D" w:rsidTr="003E28B0">
        <w:tc>
          <w:tcPr>
            <w:tcW w:w="959" w:type="dxa"/>
          </w:tcPr>
          <w:p w:rsidR="003E28B0" w:rsidRPr="002E3B9D" w:rsidRDefault="003E28B0" w:rsidP="003E28B0">
            <w:r>
              <w:t>1.3</w:t>
            </w:r>
          </w:p>
        </w:tc>
        <w:tc>
          <w:tcPr>
            <w:tcW w:w="4536" w:type="dxa"/>
          </w:tcPr>
          <w:p w:rsidR="003E28B0" w:rsidRDefault="003E28B0" w:rsidP="003E28B0"/>
          <w:p w:rsidR="003E28B0" w:rsidRDefault="003E28B0" w:rsidP="003E28B0">
            <w:pPr>
              <w:pStyle w:val="ListParagraph"/>
              <w:ind w:left="0" w:right="-57"/>
            </w:pPr>
            <w:r w:rsidRPr="006742C5">
              <w:t xml:space="preserve">cot </w:t>
            </w:r>
            <w:r w:rsidRPr="003E28B0">
              <w:rPr>
                <w:i/>
              </w:rPr>
              <w:t>x</w:t>
            </w:r>
            <w:r>
              <w:t xml:space="preserve"> = cos 120</w:t>
            </w:r>
            <w:r w:rsidRPr="003E28B0">
              <w:rPr>
                <w:vertAlign w:val="superscript"/>
              </w:rPr>
              <w:t>o</w:t>
            </w:r>
            <w:r>
              <w:t xml:space="preserve"> (sec 113° + sin </w:t>
            </w:r>
            <w:r w:rsidRPr="006742C5">
              <w:t>33°</w:t>
            </w:r>
            <w:r>
              <w:t>)</w:t>
            </w:r>
          </w:p>
          <w:p w:rsidR="003E28B0" w:rsidRPr="00F814DB" w:rsidRDefault="003E28B0" w:rsidP="003E28B0">
            <w:pPr>
              <w:pStyle w:val="ListParagraph"/>
              <w:ind w:left="0" w:right="-57"/>
            </w:pPr>
            <w:r w:rsidRPr="00F814DB">
              <w:t xml:space="preserve">  </w:t>
            </w:r>
            <w:r w:rsidRPr="003E28B0">
              <w:rPr>
                <w:bCs/>
                <w:position w:val="-48"/>
              </w:rPr>
              <w:object w:dxaOrig="2160" w:dyaOrig="1060">
                <v:shape id="_x0000_i1033" type="#_x0000_t75" style="width:108.7pt;height:52.6pt" o:ole="">
                  <v:imagedata r:id="rId20" o:title=""/>
                </v:shape>
                <o:OLEObject Type="Embed" ProgID="Equation.3" ShapeID="_x0000_i1033" DrawAspect="Content" ObjectID="_1556388069" r:id="rId21"/>
              </w:object>
            </w:r>
          </w:p>
          <w:p w:rsidR="003E28B0" w:rsidRDefault="003E28B0" w:rsidP="003E28B0">
            <w:pPr>
              <w:pStyle w:val="ListParagraph"/>
              <w:ind w:left="0" w:right="-57"/>
            </w:pPr>
            <w:r w:rsidRPr="00F814DB">
              <w:t xml:space="preserve">         ≈ 44,79°</w:t>
            </w:r>
          </w:p>
          <w:p w:rsidR="003E28B0" w:rsidRPr="002E3B9D" w:rsidRDefault="003E28B0" w:rsidP="003E28B0"/>
        </w:tc>
        <w:tc>
          <w:tcPr>
            <w:tcW w:w="2126" w:type="dxa"/>
          </w:tcPr>
          <w:p w:rsidR="003E28B0" w:rsidRPr="00F814DB" w:rsidRDefault="003E28B0" w:rsidP="003E28B0">
            <w:pPr>
              <w:pStyle w:val="ListParagraph"/>
              <w:ind w:left="0" w:right="-57"/>
            </w:pPr>
          </w:p>
          <w:p w:rsidR="003E28B0" w:rsidRPr="00F814DB" w:rsidRDefault="003E28B0" w:rsidP="003E28B0">
            <w:pPr>
              <w:pStyle w:val="ListParagraph"/>
              <w:ind w:left="0" w:right="-57"/>
            </w:pPr>
          </w:p>
          <w:p w:rsidR="003E28B0" w:rsidRPr="00F814DB" w:rsidRDefault="003E28B0" w:rsidP="003E28B0">
            <w:pPr>
              <w:pStyle w:val="ListParagraph"/>
              <w:ind w:left="0" w:right="-57"/>
            </w:pPr>
            <w:r w:rsidRPr="00F814DB">
              <w:sym w:font="Wingdings" w:char="F0FC"/>
            </w:r>
            <w:r w:rsidRPr="00F814DB">
              <w:t>1,0073328…</w:t>
            </w:r>
          </w:p>
          <w:p w:rsidR="003E28B0" w:rsidRPr="00F814DB" w:rsidRDefault="003E28B0" w:rsidP="003E28B0">
            <w:pPr>
              <w:pStyle w:val="ListParagraph"/>
              <w:ind w:left="0" w:right="-57"/>
            </w:pPr>
            <w:r w:rsidRPr="00F814DB">
              <w:sym w:font="Wingdings" w:char="F0FC"/>
            </w:r>
            <w:r w:rsidRPr="00F814DB">
              <w:t>change tan to cot</w:t>
            </w:r>
          </w:p>
          <w:p w:rsidR="003E28B0" w:rsidRPr="00F814DB" w:rsidRDefault="003E28B0" w:rsidP="003E28B0">
            <w:pPr>
              <w:pStyle w:val="ListParagraph"/>
              <w:ind w:left="0" w:right="-57"/>
            </w:pPr>
          </w:p>
          <w:p w:rsidR="003E28B0" w:rsidRPr="002E3B9D" w:rsidRDefault="003E28B0" w:rsidP="003E28B0">
            <w:r w:rsidRPr="00F814DB">
              <w:sym w:font="Wingdings" w:char="F0FC"/>
            </w:r>
            <w:r w:rsidRPr="00F814DB">
              <w:t>answer</w:t>
            </w:r>
          </w:p>
        </w:tc>
        <w:tc>
          <w:tcPr>
            <w:tcW w:w="851" w:type="dxa"/>
            <w:vAlign w:val="center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(3)</w:t>
            </w:r>
          </w:p>
        </w:tc>
        <w:tc>
          <w:tcPr>
            <w:tcW w:w="770" w:type="dxa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rPr>
                <w:bCs/>
              </w:rPr>
            </w:pPr>
            <w:r w:rsidRPr="003E28B0">
              <w:rPr>
                <w:bCs/>
              </w:rPr>
              <w:t xml:space="preserve">   1</w:t>
            </w:r>
          </w:p>
        </w:tc>
      </w:tr>
      <w:tr w:rsidR="003E28B0" w:rsidRPr="002E3B9D" w:rsidTr="003E28B0">
        <w:tc>
          <w:tcPr>
            <w:tcW w:w="959" w:type="dxa"/>
          </w:tcPr>
          <w:p w:rsidR="003E28B0" w:rsidRPr="002E3B9D" w:rsidRDefault="003E28B0" w:rsidP="003E28B0"/>
        </w:tc>
        <w:tc>
          <w:tcPr>
            <w:tcW w:w="4536" w:type="dxa"/>
            <w:vAlign w:val="center"/>
          </w:tcPr>
          <w:p w:rsidR="003E28B0" w:rsidRDefault="003E28B0" w:rsidP="003E28B0">
            <w:pPr>
              <w:pStyle w:val="ListParagraph"/>
              <w:ind w:left="0" w:right="-57"/>
              <w:jc w:val="right"/>
            </w:pPr>
            <w:r>
              <w:t>[13]</w:t>
            </w:r>
          </w:p>
        </w:tc>
        <w:tc>
          <w:tcPr>
            <w:tcW w:w="2126" w:type="dxa"/>
            <w:vAlign w:val="center"/>
          </w:tcPr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t>L1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t>6</w:t>
            </w:r>
          </w:p>
        </w:tc>
        <w:tc>
          <w:tcPr>
            <w:tcW w:w="851" w:type="dxa"/>
            <w:vAlign w:val="center"/>
          </w:tcPr>
          <w:p w:rsidR="003E28B0" w:rsidRPr="003E28B0" w:rsidRDefault="003E28B0" w:rsidP="003E28B0">
            <w:pPr>
              <w:pStyle w:val="ListParagraph"/>
              <w:ind w:left="0"/>
              <w:rPr>
                <w:bCs/>
              </w:rPr>
            </w:pPr>
            <w:r w:rsidRPr="003E28B0">
              <w:rPr>
                <w:bCs/>
              </w:rPr>
              <w:t>L2</w:t>
            </w:r>
          </w:p>
          <w:p w:rsidR="003E28B0" w:rsidRPr="003E28B0" w:rsidRDefault="003E28B0" w:rsidP="003E28B0">
            <w:pPr>
              <w:pStyle w:val="ListParagraph"/>
              <w:ind w:left="0"/>
              <w:rPr>
                <w:bCs/>
              </w:rPr>
            </w:pPr>
            <w:r w:rsidRPr="003E28B0">
              <w:rPr>
                <w:bCs/>
              </w:rPr>
              <w:t>3</w:t>
            </w:r>
          </w:p>
        </w:tc>
        <w:tc>
          <w:tcPr>
            <w:tcW w:w="770" w:type="dxa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L3</w:t>
            </w: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4</w:t>
            </w: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</w:tc>
      </w:tr>
    </w:tbl>
    <w:p w:rsidR="00A80C3D" w:rsidRDefault="00A80C3D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Default="003E28B0">
      <w:pPr>
        <w:rPr>
          <w:b/>
        </w:rPr>
      </w:pPr>
    </w:p>
    <w:p w:rsidR="003E28B0" w:rsidRPr="00413B9E" w:rsidRDefault="00F814DB" w:rsidP="003E28B0">
      <w:pPr>
        <w:rPr>
          <w:b/>
        </w:rPr>
      </w:pPr>
      <w:r>
        <w:rPr>
          <w:b/>
          <w:noProof/>
          <w:lang w:eastAsia="en-ZA"/>
        </w:rPr>
        <w:pict>
          <v:group id="_x0000_s1151" style="position:absolute;margin-left:44.2pt;margin-top:10.35pt;width:222.9pt;height:123.4pt;z-index:251658240" coordorigin="2569,9419" coordsize="4903,2914">
            <v:group id="Group 49" o:spid="_x0000_s1152" style="position:absolute;left:2985;top:9830;width:4042;height:2057" coordorigin="7221,6703" coordsize="4042,20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line id="Line 50" o:spid="_x0000_s1153" style="position:absolute;visibility:visible" from="7221,8760" to="11263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ZsM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cGbDDAAAA2wAAAA8AAAAAAAAAAAAA&#10;AAAAoQIAAGRycy9kb3ducmV2LnhtbFBLBQYAAAAABAAEAPkAAACRAwAAAAA=&#10;" strokeweight="1pt"/>
              <v:line id="Line 51" o:spid="_x0000_s1154" style="position:absolute;flip:y;visibility:visible" from="7221,6703" to="8948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uaGsUAAADbAAAADwAAAGRycy9kb3ducmV2LnhtbESPX2vCMBTF3wd+h3AFX8aaukFxnVFE&#10;EIbgw1Swe7s017ba3JQk2vrtl8Fgj4fz58eZLwfTijs531hWME1SEMSl1Q1XCo6HzcsMhA/IGlvL&#10;pOBBHpaL0dMcc217/qL7PlQijrDPUUEdQpdL6cuaDPrEdsTRO1tnMETpKqkd9nHctPI1TTNpsOFI&#10;qLGjdU3ldX8zEXJZV9+7C5Wn91O37bPpc18UN6Um42H1ASLQEP7Df+1PreAt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uaGsUAAADbAAAADwAAAAAAAAAA&#10;AAAAAAChAgAAZHJzL2Rvd25yZXYueG1sUEsFBgAAAAAEAAQA+QAAAJMDAAAAAA==&#10;" strokeweight="1pt"/>
              <v:line id="Line 52" o:spid="_x0000_s1155" style="position:absolute;visibility:visible" from="8948,6703" to="11263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IiXM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CIlzDAAAA2wAAAA8AAAAAAAAAAAAA&#10;AAAAoQIAAGRycy9kb3ducmV2LnhtbFBLBQYAAAAABAAEAPkAAACRAwAAAAA=&#10;" strokeweight="1pt"/>
              <v:line id="Line 53" o:spid="_x0000_s1156" style="position:absolute;visibility:visible" from="8948,6703" to="8948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22LsEAAADbAAAADwAAAGRycy9kb3ducmV2LnhtbERPy2oCMRTdF/yHcIXuakYL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nbYuwQAAANsAAAAPAAAAAAAAAAAAAAAA&#10;AKECAABkcnMvZG93bnJldi54bWxQSwUGAAAAAAQABAD5AAAAjwMAAAAA&#10;" strokeweight="1pt"/>
            </v:group>
            <v:line id="Line 54" o:spid="_x0000_s1157" style="position:absolute;visibility:visible" from="4712,11733" to="4940,1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55" o:spid="_x0000_s1158" style="position:absolute;visibility:visible" from="4940,11733" to="4940,11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shape id="Text Box 56" o:spid="_x0000_s1159" type="#_x0000_t202" style="position:absolute;left:4495;top:9419;width:496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A83479" w:rsidRPr="002F6351" w:rsidRDefault="00A83479" w:rsidP="003E28B0">
                    <w:pPr>
                      <w:rPr>
                        <w:b/>
                        <w:bCs/>
                      </w:rPr>
                    </w:pPr>
                    <w:r w:rsidRPr="002F6351">
                      <w:rPr>
                        <w:b/>
                        <w:bCs/>
                      </w:rPr>
                      <w:t>P</w:t>
                    </w:r>
                  </w:p>
                </w:txbxContent>
              </v:textbox>
            </v:shape>
            <v:shape id="Text Box 57" o:spid="_x0000_s1160" type="#_x0000_t202" style="position:absolute;left:4495;top:11819;width:496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>
                <w:txbxContent>
                  <w:p w:rsidR="00A83479" w:rsidRPr="002F6351" w:rsidRDefault="00A83479" w:rsidP="003E28B0">
                    <w:pPr>
                      <w:rPr>
                        <w:b/>
                        <w:bCs/>
                      </w:rPr>
                    </w:pPr>
                    <w:r w:rsidRPr="002F6351">
                      <w:rPr>
                        <w:b/>
                        <w:bCs/>
                      </w:rPr>
                      <w:t>Q</w:t>
                    </w:r>
                  </w:p>
                </w:txbxContent>
              </v:textbox>
            </v:shape>
            <v:shape id="Text Box 58" o:spid="_x0000_s1161" type="#_x0000_t202" style="position:absolute;left:2569;top:11819;width:496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<v:textbox>
                <w:txbxContent>
                  <w:p w:rsidR="00A83479" w:rsidRPr="002F6351" w:rsidRDefault="00A83479" w:rsidP="003E28B0">
                    <w:pPr>
                      <w:rPr>
                        <w:b/>
                        <w:bCs/>
                      </w:rPr>
                    </w:pPr>
                    <w:r w:rsidRPr="002F6351">
                      <w:rPr>
                        <w:b/>
                        <w:bCs/>
                      </w:rPr>
                      <w:t>R</w:t>
                    </w:r>
                  </w:p>
                </w:txbxContent>
              </v:textbox>
            </v:shape>
            <v:shape id="Text Box 59" o:spid="_x0000_s1162" type="#_x0000_t202" style="position:absolute;left:6976;top:11819;width:496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<v:textbox>
                <w:txbxContent>
                  <w:p w:rsidR="00A83479" w:rsidRPr="002F6351" w:rsidRDefault="00A83479" w:rsidP="003E28B0">
                    <w:pPr>
                      <w:rPr>
                        <w:b/>
                        <w:bCs/>
                      </w:rPr>
                    </w:pPr>
                    <w:r w:rsidRPr="002F6351">
                      <w:rPr>
                        <w:b/>
                        <w:bCs/>
                      </w:rPr>
                      <w:t>S</w:t>
                    </w:r>
                  </w:p>
                </w:txbxContent>
              </v:textbox>
            </v:shape>
            <v:shape id="Text Box 60" o:spid="_x0000_s1163" type="#_x0000_t202" style="position:absolute;left:3099;top:11544;width:657;height:4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<v:textbox>
                <w:txbxContent>
                  <w:p w:rsidR="00A83479" w:rsidRPr="002F6351" w:rsidRDefault="00A83479" w:rsidP="003E28B0">
                    <w:pPr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49</w:t>
                    </w:r>
                    <w:r w:rsidRPr="002F6351">
                      <w:rPr>
                        <w:b/>
                        <w:bCs/>
                        <w:sz w:val="20"/>
                      </w:rPr>
                      <w:t>°</w:t>
                    </w:r>
                  </w:p>
                </w:txbxContent>
              </v:textbox>
            </v:shape>
            <v:shape id="Text Box 61" o:spid="_x0000_s1164" type="#_x0000_t202" style="position:absolute;left:4655;top:10099;width:657;height:4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>
                <w:txbxContent>
                  <w:p w:rsidR="00A83479" w:rsidRPr="002F6351" w:rsidRDefault="00A83479" w:rsidP="003E28B0">
                    <w:pPr>
                      <w:rPr>
                        <w:b/>
                        <w:bCs/>
                        <w:sz w:val="20"/>
                      </w:rPr>
                    </w:pPr>
                    <w:r w:rsidRPr="002F6351">
                      <w:rPr>
                        <w:b/>
                        <w:bCs/>
                        <w:sz w:val="20"/>
                      </w:rPr>
                      <w:t>38°</w:t>
                    </w:r>
                  </w:p>
                </w:txbxContent>
              </v:textbox>
            </v:shape>
            <v:shape id="Text Box 62" o:spid="_x0000_s1165" type="#_x0000_t202" style="position:absolute;left:4631;top:10687;width:898;height:4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<v:textbox>
                <w:txbxContent>
                  <w:p w:rsidR="00A83479" w:rsidRPr="002F6351" w:rsidRDefault="00A83479" w:rsidP="003E28B0">
                    <w:pPr>
                      <w:rPr>
                        <w:b/>
                        <w:bCs/>
                        <w:sz w:val="20"/>
                      </w:rPr>
                    </w:pPr>
                    <w:r w:rsidRPr="002F6351">
                      <w:rPr>
                        <w:b/>
                        <w:bCs/>
                        <w:sz w:val="20"/>
                      </w:rPr>
                      <w:t xml:space="preserve">45 </w:t>
                    </w:r>
                    <w:r w:rsidRPr="002F6351">
                      <w:rPr>
                        <w:b/>
                        <w:bCs/>
                        <w:i/>
                        <w:sz w:val="20"/>
                      </w:rPr>
                      <w:t>m</w:t>
                    </w:r>
                  </w:p>
                </w:txbxContent>
              </v:textbox>
            </v:shape>
          </v:group>
        </w:pict>
      </w:r>
      <w:r w:rsidR="003E28B0" w:rsidRPr="00413B9E">
        <w:rPr>
          <w:b/>
        </w:rPr>
        <w:t>QUESTION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536"/>
        <w:gridCol w:w="2126"/>
        <w:gridCol w:w="851"/>
        <w:gridCol w:w="770"/>
      </w:tblGrid>
      <w:tr w:rsidR="003E28B0" w:rsidTr="003E28B0">
        <w:tc>
          <w:tcPr>
            <w:tcW w:w="959" w:type="dxa"/>
          </w:tcPr>
          <w:p w:rsidR="003E28B0" w:rsidRDefault="003E28B0" w:rsidP="003E28B0"/>
        </w:tc>
        <w:tc>
          <w:tcPr>
            <w:tcW w:w="4536" w:type="dxa"/>
          </w:tcPr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</w:tc>
        <w:tc>
          <w:tcPr>
            <w:tcW w:w="2126" w:type="dxa"/>
          </w:tcPr>
          <w:p w:rsidR="003E28B0" w:rsidRDefault="003E28B0" w:rsidP="003E28B0"/>
        </w:tc>
        <w:tc>
          <w:tcPr>
            <w:tcW w:w="851" w:type="dxa"/>
          </w:tcPr>
          <w:p w:rsidR="003E28B0" w:rsidRDefault="003E28B0" w:rsidP="003E28B0"/>
        </w:tc>
        <w:tc>
          <w:tcPr>
            <w:tcW w:w="770" w:type="dxa"/>
          </w:tcPr>
          <w:p w:rsidR="003E28B0" w:rsidRDefault="003E28B0" w:rsidP="003E28B0"/>
        </w:tc>
      </w:tr>
      <w:tr w:rsidR="003E28B0" w:rsidTr="003E28B0">
        <w:tc>
          <w:tcPr>
            <w:tcW w:w="959" w:type="dxa"/>
          </w:tcPr>
          <w:p w:rsidR="003E28B0" w:rsidRDefault="003E28B0" w:rsidP="003E28B0">
            <w:r>
              <w:t>2.1</w:t>
            </w:r>
          </w:p>
        </w:tc>
        <w:tc>
          <w:tcPr>
            <w:tcW w:w="4536" w:type="dxa"/>
          </w:tcPr>
          <w:p w:rsidR="003E28B0" w:rsidRDefault="003E28B0" w:rsidP="003E28B0">
            <w:r w:rsidRPr="003E28B0">
              <w:rPr>
                <w:bCs/>
              </w:rPr>
              <w:t xml:space="preserve">           </w:t>
            </w:r>
            <w:r w:rsidRPr="003E28B0">
              <w:rPr>
                <w:bCs/>
                <w:position w:val="-60"/>
              </w:rPr>
              <w:object w:dxaOrig="1579" w:dyaOrig="1680">
                <v:shape id="_x0000_i1034" type="#_x0000_t75" style="width:78.9pt;height:84.45pt" o:ole="">
                  <v:imagedata r:id="rId22" o:title=""/>
                </v:shape>
                <o:OLEObject Type="Embed" ProgID="Equation.3" ShapeID="_x0000_i1034" DrawAspect="Content" ObjectID="_1556388070" r:id="rId23"/>
              </w:object>
            </w:r>
          </w:p>
        </w:tc>
        <w:tc>
          <w:tcPr>
            <w:tcW w:w="2126" w:type="dxa"/>
          </w:tcPr>
          <w:p w:rsidR="003E28B0" w:rsidRDefault="003E28B0" w:rsidP="003E28B0">
            <w:pPr>
              <w:spacing w:line="360" w:lineRule="auto"/>
            </w:pPr>
          </w:p>
          <w:p w:rsidR="003E28B0" w:rsidRPr="00096BA9" w:rsidRDefault="003E28B0" w:rsidP="003E28B0">
            <w:pPr>
              <w:spacing w:line="360" w:lineRule="auto"/>
            </w:pPr>
            <w:r w:rsidRPr="003E28B0">
              <w:sym w:font="Wingdings 2" w:char="F050"/>
            </w:r>
            <w:r w:rsidRPr="00657F15">
              <w:t xml:space="preserve"> </w:t>
            </w:r>
            <w:r>
              <w:t>method</w:t>
            </w:r>
          </w:p>
          <w:p w:rsidR="003E28B0" w:rsidRPr="00757DBB" w:rsidRDefault="003E28B0" w:rsidP="003E28B0">
            <w:r w:rsidRPr="003E28B0">
              <w:sym w:font="Wingdings 2" w:char="F050"/>
            </w:r>
            <w:r>
              <w:t>substitution</w:t>
            </w:r>
          </w:p>
          <w:p w:rsidR="003E28B0" w:rsidRPr="00757DBB" w:rsidRDefault="003E28B0" w:rsidP="003E28B0"/>
          <w:p w:rsidR="003E28B0" w:rsidRPr="00757DBB" w:rsidRDefault="003E28B0" w:rsidP="003E28B0">
            <w:r w:rsidRPr="003E28B0">
              <w:sym w:font="Wingdings 2" w:char="F050"/>
            </w:r>
            <w:r>
              <w:t>answer</w:t>
            </w:r>
          </w:p>
          <w:p w:rsidR="003E28B0" w:rsidRDefault="003E28B0" w:rsidP="003E28B0"/>
        </w:tc>
        <w:tc>
          <w:tcPr>
            <w:tcW w:w="851" w:type="dxa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(3)</w:t>
            </w:r>
          </w:p>
          <w:p w:rsidR="003E28B0" w:rsidRDefault="003E28B0" w:rsidP="003E28B0"/>
        </w:tc>
        <w:tc>
          <w:tcPr>
            <w:tcW w:w="770" w:type="dxa"/>
          </w:tcPr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>
            <w:r>
              <w:t>1</w:t>
            </w:r>
          </w:p>
        </w:tc>
      </w:tr>
      <w:tr w:rsidR="003E28B0" w:rsidTr="003E28B0">
        <w:tc>
          <w:tcPr>
            <w:tcW w:w="959" w:type="dxa"/>
          </w:tcPr>
          <w:p w:rsidR="003E28B0" w:rsidRDefault="003E28B0" w:rsidP="003E28B0">
            <w:r>
              <w:t>2.2</w:t>
            </w:r>
          </w:p>
        </w:tc>
        <w:tc>
          <w:tcPr>
            <w:tcW w:w="4536" w:type="dxa"/>
          </w:tcPr>
          <w:p w:rsidR="003E28B0" w:rsidRPr="00CA020D" w:rsidRDefault="003E28B0" w:rsidP="003E28B0">
            <w:pPr>
              <w:spacing w:line="360" w:lineRule="auto"/>
            </w:pPr>
            <w:r w:rsidRPr="003E28B0">
              <w:rPr>
                <w:bCs/>
              </w:rPr>
              <w:t xml:space="preserve">         </w:t>
            </w:r>
            <w:r w:rsidRPr="003E28B0">
              <w:rPr>
                <w:bCs/>
                <w:position w:val="-46"/>
              </w:rPr>
              <w:object w:dxaOrig="1380" w:dyaOrig="1040">
                <v:shape id="_x0000_i1035" type="#_x0000_t75" style="width:69.25pt;height:52.6pt" o:ole="">
                  <v:imagedata r:id="rId24" o:title=""/>
                </v:shape>
                <o:OLEObject Type="Embed" ProgID="Equation.3" ShapeID="_x0000_i1035" DrawAspect="Content" ObjectID="_1556388071" r:id="rId25"/>
              </w:object>
            </w:r>
          </w:p>
          <w:p w:rsidR="003E28B0" w:rsidRPr="00096BA9" w:rsidRDefault="003E28B0" w:rsidP="003E28B0">
            <w:pPr>
              <w:spacing w:line="360" w:lineRule="auto"/>
            </w:pPr>
            <w:r>
              <w:t xml:space="preserve">         RS</w:t>
            </w:r>
            <w:r w:rsidRPr="00096BA9">
              <w:t xml:space="preserve"> = 35,16</w:t>
            </w:r>
            <w:r w:rsidRPr="003E28B0">
              <w:rPr>
                <w:i/>
              </w:rPr>
              <w:t>m</w:t>
            </w:r>
            <w:r>
              <w:t xml:space="preserve"> + 39</w:t>
            </w:r>
            <w:r w:rsidRPr="00096BA9">
              <w:t>,</w:t>
            </w:r>
            <w:r>
              <w:t>12</w:t>
            </w:r>
            <w:r w:rsidRPr="003E28B0">
              <w:rPr>
                <w:i/>
              </w:rPr>
              <w:t>m</w:t>
            </w:r>
          </w:p>
          <w:p w:rsidR="003E28B0" w:rsidRDefault="003E28B0" w:rsidP="003E28B0">
            <w:r>
              <w:t xml:space="preserve">             RS = 74</w:t>
            </w:r>
            <w:r w:rsidRPr="00096BA9">
              <w:t>,</w:t>
            </w:r>
            <w:r>
              <w:t>28</w:t>
            </w:r>
            <w:r w:rsidRPr="003E28B0">
              <w:rPr>
                <w:i/>
              </w:rPr>
              <w:t>m</w:t>
            </w:r>
          </w:p>
        </w:tc>
        <w:tc>
          <w:tcPr>
            <w:tcW w:w="2126" w:type="dxa"/>
          </w:tcPr>
          <w:p w:rsidR="003E28B0" w:rsidRPr="00757DBB" w:rsidRDefault="003E28B0" w:rsidP="003E28B0">
            <w:r w:rsidRPr="003E28B0">
              <w:sym w:font="Wingdings 2" w:char="F050"/>
            </w:r>
            <w:r>
              <w:t>substitution</w:t>
            </w:r>
          </w:p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Pr="00757DBB" w:rsidRDefault="003E28B0" w:rsidP="003E28B0">
            <w:r w:rsidRPr="003E28B0">
              <w:sym w:font="Wingdings 2" w:char="F050"/>
            </w:r>
            <w:r>
              <w:t>RQ = 39</w:t>
            </w:r>
            <w:r w:rsidRPr="00096BA9">
              <w:t>,</w:t>
            </w:r>
            <w:r>
              <w:t>12</w:t>
            </w:r>
            <w:r w:rsidRPr="003E28B0">
              <w:rPr>
                <w:i/>
              </w:rPr>
              <w:t>m</w:t>
            </w:r>
          </w:p>
          <w:p w:rsidR="003E28B0" w:rsidRDefault="003E28B0" w:rsidP="003E28B0"/>
        </w:tc>
        <w:tc>
          <w:tcPr>
            <w:tcW w:w="851" w:type="dxa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(3)</w:t>
            </w:r>
          </w:p>
          <w:p w:rsidR="003E28B0" w:rsidRDefault="003E28B0" w:rsidP="003E28B0"/>
        </w:tc>
        <w:tc>
          <w:tcPr>
            <w:tcW w:w="770" w:type="dxa"/>
          </w:tcPr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>
            <w:r>
              <w:t>2</w:t>
            </w:r>
          </w:p>
        </w:tc>
      </w:tr>
      <w:tr w:rsidR="003E28B0" w:rsidTr="003E28B0">
        <w:tc>
          <w:tcPr>
            <w:tcW w:w="959" w:type="dxa"/>
          </w:tcPr>
          <w:p w:rsidR="003E28B0" w:rsidRDefault="003E28B0" w:rsidP="003E28B0"/>
        </w:tc>
        <w:tc>
          <w:tcPr>
            <w:tcW w:w="4536" w:type="dxa"/>
            <w:vAlign w:val="center"/>
          </w:tcPr>
          <w:p w:rsidR="003E28B0" w:rsidRDefault="003E28B0" w:rsidP="003E28B0">
            <w:pPr>
              <w:pStyle w:val="ListParagraph"/>
              <w:ind w:left="0" w:right="-57"/>
              <w:jc w:val="right"/>
            </w:pPr>
            <w:r>
              <w:t>[6]</w:t>
            </w:r>
          </w:p>
        </w:tc>
        <w:tc>
          <w:tcPr>
            <w:tcW w:w="2126" w:type="dxa"/>
            <w:vAlign w:val="center"/>
          </w:tcPr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t>L1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t>3</w:t>
            </w:r>
          </w:p>
        </w:tc>
        <w:tc>
          <w:tcPr>
            <w:tcW w:w="851" w:type="dxa"/>
            <w:vAlign w:val="center"/>
          </w:tcPr>
          <w:p w:rsidR="003E28B0" w:rsidRPr="003E28B0" w:rsidRDefault="003E28B0" w:rsidP="003E28B0">
            <w:pPr>
              <w:pStyle w:val="ListParagraph"/>
              <w:ind w:left="0"/>
              <w:rPr>
                <w:bCs/>
              </w:rPr>
            </w:pPr>
            <w:r w:rsidRPr="003E28B0">
              <w:rPr>
                <w:bCs/>
              </w:rPr>
              <w:t>L2</w:t>
            </w: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3</w:t>
            </w:r>
          </w:p>
        </w:tc>
        <w:tc>
          <w:tcPr>
            <w:tcW w:w="770" w:type="dxa"/>
          </w:tcPr>
          <w:p w:rsidR="003E28B0" w:rsidRPr="003E28B0" w:rsidRDefault="003E28B0" w:rsidP="003E28B0">
            <w:pPr>
              <w:pStyle w:val="ListParagraph"/>
              <w:ind w:left="0"/>
              <w:rPr>
                <w:bCs/>
              </w:rPr>
            </w:pPr>
            <w:r w:rsidRPr="003E28B0">
              <w:rPr>
                <w:bCs/>
              </w:rPr>
              <w:t>L3</w:t>
            </w: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0</w:t>
            </w:r>
          </w:p>
        </w:tc>
      </w:tr>
    </w:tbl>
    <w:p w:rsidR="003E28B0" w:rsidRPr="00413B9E" w:rsidRDefault="003E28B0" w:rsidP="003E28B0">
      <w:pPr>
        <w:rPr>
          <w:b/>
        </w:rPr>
      </w:pPr>
      <w:r w:rsidRPr="00413B9E">
        <w:rPr>
          <w:b/>
        </w:rPr>
        <w:t>QUESTION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4757"/>
        <w:gridCol w:w="2107"/>
        <w:gridCol w:w="845"/>
        <w:gridCol w:w="845"/>
      </w:tblGrid>
      <w:tr w:rsidR="003E28B0" w:rsidTr="00261740">
        <w:tc>
          <w:tcPr>
            <w:tcW w:w="952" w:type="dxa"/>
          </w:tcPr>
          <w:p w:rsidR="003E28B0" w:rsidRDefault="003E28B0" w:rsidP="003E28B0">
            <w:r>
              <w:t>3.1</w:t>
            </w:r>
          </w:p>
        </w:tc>
        <w:tc>
          <w:tcPr>
            <w:tcW w:w="4731" w:type="dxa"/>
          </w:tcPr>
          <w:p w:rsidR="003E28B0" w:rsidRDefault="003E28B0" w:rsidP="003E28B0"/>
          <w:p w:rsidR="003E28B0" w:rsidRDefault="00261740" w:rsidP="003E28B0">
            <w:r w:rsidRPr="00754834">
              <w:object w:dxaOrig="12900" w:dyaOrig="9645">
                <v:shape id="_x0000_i1036" type="#_x0000_t75" style="width:227.1pt;height:159.25pt" o:ole="">
                  <v:imagedata r:id="rId26" o:title=""/>
                </v:shape>
                <o:OLEObject Type="Embed" ProgID="GraphFile" ShapeID="_x0000_i1036" DrawAspect="Content" ObjectID="_1556388072" r:id="rId27"/>
              </w:object>
            </w:r>
          </w:p>
          <w:p w:rsidR="003E28B0" w:rsidRDefault="003E28B0" w:rsidP="003E28B0"/>
        </w:tc>
        <w:tc>
          <w:tcPr>
            <w:tcW w:w="2107" w:type="dxa"/>
          </w:tcPr>
          <w:p w:rsidR="003E28B0" w:rsidRDefault="003E28B0" w:rsidP="003E28B0"/>
          <w:p w:rsidR="00261740" w:rsidRDefault="00261740" w:rsidP="003E28B0"/>
          <w:p w:rsidR="00261740" w:rsidRPr="005E341F" w:rsidRDefault="00261740" w:rsidP="00261740">
            <w:pPr>
              <w:rPr>
                <w:b/>
                <w:u w:val="single"/>
              </w:rPr>
            </w:pPr>
            <w:r>
              <w:rPr>
                <w:b/>
                <w:i/>
                <w:u w:val="single"/>
              </w:rPr>
              <w:t>f</w:t>
            </w:r>
            <w:r w:rsidRPr="005E341F">
              <w:rPr>
                <w:b/>
                <w:u w:val="single"/>
              </w:rPr>
              <w:t>-graph</w:t>
            </w:r>
          </w:p>
          <w:p w:rsidR="00261740" w:rsidRPr="005E341F" w:rsidRDefault="00261740" w:rsidP="00261740">
            <w:r w:rsidRPr="005E341F">
              <w:sym w:font="Wingdings 2" w:char="F050"/>
            </w:r>
            <w:r w:rsidRPr="005E341F">
              <w:rPr>
                <w:i/>
              </w:rPr>
              <w:t>y</w:t>
            </w:r>
            <w:r w:rsidRPr="005E341F">
              <w:t xml:space="preserve">-int </w:t>
            </w:r>
          </w:p>
          <w:p w:rsidR="00261740" w:rsidRDefault="00261740" w:rsidP="00261740">
            <w:r w:rsidRPr="005E341F">
              <w:sym w:font="Wingdings 2" w:char="F050"/>
            </w:r>
            <w:r w:rsidRPr="005E341F">
              <w:rPr>
                <w:i/>
              </w:rPr>
              <w:t>x</w:t>
            </w:r>
            <w:r>
              <w:t xml:space="preserve"> intercept</w:t>
            </w:r>
          </w:p>
          <w:p w:rsidR="00261740" w:rsidRPr="005E341F" w:rsidRDefault="00261740" w:rsidP="00261740">
            <w:r w:rsidRPr="005E341F">
              <w:sym w:font="Wingdings 2" w:char="F050"/>
            </w:r>
            <w:r>
              <w:t>shape</w:t>
            </w:r>
          </w:p>
          <w:p w:rsidR="00261740" w:rsidRPr="005E341F" w:rsidRDefault="00261740" w:rsidP="00261740"/>
          <w:p w:rsidR="00261740" w:rsidRPr="005E341F" w:rsidRDefault="00261740" w:rsidP="00261740">
            <w:pPr>
              <w:rPr>
                <w:b/>
                <w:u w:val="single"/>
              </w:rPr>
            </w:pPr>
            <w:r w:rsidRPr="005E341F">
              <w:rPr>
                <w:b/>
                <w:i/>
                <w:u w:val="single"/>
              </w:rPr>
              <w:t>f</w:t>
            </w:r>
            <w:r w:rsidRPr="005E341F">
              <w:rPr>
                <w:b/>
                <w:u w:val="single"/>
              </w:rPr>
              <w:t>-graph</w:t>
            </w:r>
          </w:p>
          <w:p w:rsidR="00261740" w:rsidRPr="005E341F" w:rsidRDefault="00261740" w:rsidP="00261740">
            <w:r w:rsidRPr="005E341F">
              <w:sym w:font="Wingdings 2" w:char="F050"/>
            </w:r>
            <w:r w:rsidRPr="005E341F">
              <w:rPr>
                <w:i/>
              </w:rPr>
              <w:t>x</w:t>
            </w:r>
            <w:r w:rsidRPr="005E341F">
              <w:t xml:space="preserve"> intercepts </w:t>
            </w:r>
          </w:p>
          <w:p w:rsidR="00261740" w:rsidRPr="005E341F" w:rsidRDefault="00261740" w:rsidP="00261740">
            <w:r w:rsidRPr="005E341F">
              <w:sym w:font="Wingdings 2" w:char="F050"/>
            </w:r>
            <w:r w:rsidRPr="005E341F">
              <w:rPr>
                <w:i/>
              </w:rPr>
              <w:t>y</w:t>
            </w:r>
            <w:r w:rsidRPr="005E341F">
              <w:t xml:space="preserve"> intercept </w:t>
            </w:r>
          </w:p>
          <w:p w:rsidR="00261740" w:rsidRPr="005E341F" w:rsidRDefault="00261740" w:rsidP="00261740">
            <w:pPr>
              <w:rPr>
                <w:i/>
              </w:rPr>
            </w:pPr>
            <w:r w:rsidRPr="005E341F">
              <w:sym w:font="Wingdings 2" w:char="F050"/>
            </w:r>
            <w:r w:rsidRPr="005E341F">
              <w:t xml:space="preserve">shape </w:t>
            </w:r>
          </w:p>
          <w:p w:rsidR="00261740" w:rsidRDefault="00261740" w:rsidP="003E28B0"/>
        </w:tc>
        <w:tc>
          <w:tcPr>
            <w:tcW w:w="845" w:type="dxa"/>
          </w:tcPr>
          <w:p w:rsidR="003E28B0" w:rsidRDefault="003E28B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>
            <w:r>
              <w:t xml:space="preserve">  (6)</w:t>
            </w:r>
          </w:p>
        </w:tc>
        <w:tc>
          <w:tcPr>
            <w:tcW w:w="845" w:type="dxa"/>
          </w:tcPr>
          <w:p w:rsidR="003E28B0" w:rsidRDefault="003E28B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/>
          <w:p w:rsidR="00261740" w:rsidRDefault="00261740" w:rsidP="003E28B0">
            <w:r>
              <w:t xml:space="preserve">    2</w:t>
            </w:r>
          </w:p>
        </w:tc>
      </w:tr>
      <w:tr w:rsidR="00261740" w:rsidTr="00261740">
        <w:tc>
          <w:tcPr>
            <w:tcW w:w="952" w:type="dxa"/>
          </w:tcPr>
          <w:p w:rsidR="00261740" w:rsidRDefault="00261740" w:rsidP="003E28B0">
            <w:r>
              <w:t>3.2</w:t>
            </w:r>
          </w:p>
        </w:tc>
        <w:tc>
          <w:tcPr>
            <w:tcW w:w="4731" w:type="dxa"/>
          </w:tcPr>
          <w:p w:rsidR="00261740" w:rsidRDefault="00261740" w:rsidP="00261740">
            <w:r w:rsidRPr="005E341F">
              <w:rPr>
                <w:i/>
              </w:rPr>
              <w:t>x</w:t>
            </w:r>
            <w:r>
              <w:t xml:space="preserve"> = 9</w:t>
            </w:r>
            <w:r w:rsidRPr="005E341F">
              <w:t>0</w:t>
            </w:r>
            <w:r w:rsidRPr="005E341F">
              <w:rPr>
                <w:vertAlign w:val="superscript"/>
              </w:rPr>
              <w:t xml:space="preserve">o  </w:t>
            </w:r>
            <w:r w:rsidRPr="005E341F">
              <w:t xml:space="preserve"> </w:t>
            </w:r>
          </w:p>
        </w:tc>
        <w:tc>
          <w:tcPr>
            <w:tcW w:w="2107" w:type="dxa"/>
          </w:tcPr>
          <w:p w:rsidR="00261740" w:rsidRDefault="00261740" w:rsidP="00261740">
            <w:r w:rsidRPr="00EB1093">
              <w:sym w:font="Wingdings 2" w:char="F050"/>
            </w:r>
            <w:r w:rsidRPr="00EB1093">
              <w:rPr>
                <w:i/>
              </w:rPr>
              <w:t xml:space="preserve"> x</w:t>
            </w:r>
            <w:r>
              <w:t xml:space="preserve"> = 9</w:t>
            </w:r>
            <w:r w:rsidRPr="00EB1093">
              <w:t>0</w:t>
            </w:r>
            <w:r w:rsidRPr="00EB1093">
              <w:rPr>
                <w:vertAlign w:val="superscript"/>
              </w:rPr>
              <w:t xml:space="preserve">o  </w:t>
            </w:r>
          </w:p>
          <w:p w:rsidR="00261740" w:rsidRPr="00F814DB" w:rsidRDefault="00261740" w:rsidP="0026174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45" w:type="dxa"/>
            <w:vAlign w:val="center"/>
          </w:tcPr>
          <w:p w:rsidR="00261740" w:rsidRPr="005E341F" w:rsidRDefault="00261740" w:rsidP="00261740">
            <w:pPr>
              <w:pStyle w:val="ListParagraph"/>
              <w:ind w:left="0"/>
              <w:jc w:val="center"/>
              <w:rPr>
                <w:bCs/>
              </w:rPr>
            </w:pPr>
            <w:r>
              <w:t>(1</w:t>
            </w:r>
            <w:r w:rsidRPr="005E341F">
              <w:t>)</w:t>
            </w:r>
          </w:p>
        </w:tc>
        <w:tc>
          <w:tcPr>
            <w:tcW w:w="845" w:type="dxa"/>
          </w:tcPr>
          <w:p w:rsidR="00261740" w:rsidRDefault="00261740" w:rsidP="00261740">
            <w:pPr>
              <w:pStyle w:val="ListParagraph"/>
              <w:ind w:left="0"/>
              <w:jc w:val="center"/>
              <w:rPr>
                <w:bCs/>
              </w:rPr>
            </w:pPr>
          </w:p>
          <w:p w:rsidR="00261740" w:rsidRDefault="00261740" w:rsidP="00261740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61740" w:rsidTr="00261740">
        <w:tc>
          <w:tcPr>
            <w:tcW w:w="952" w:type="dxa"/>
          </w:tcPr>
          <w:p w:rsidR="00261740" w:rsidRDefault="00261740" w:rsidP="003E28B0">
            <w:r>
              <w:t>3.3</w:t>
            </w:r>
          </w:p>
        </w:tc>
        <w:tc>
          <w:tcPr>
            <w:tcW w:w="4731" w:type="dxa"/>
          </w:tcPr>
          <w:p w:rsidR="00261740" w:rsidRDefault="00261740" w:rsidP="00261740">
            <w:pPr>
              <w:rPr>
                <w:bCs/>
              </w:rPr>
            </w:pPr>
            <w:r>
              <w:t xml:space="preserve">Range:   </w:t>
            </w:r>
            <w:r w:rsidRPr="00163F7F">
              <w:rPr>
                <w:bCs/>
                <w:position w:val="-10"/>
              </w:rPr>
              <w:object w:dxaOrig="400" w:dyaOrig="260">
                <v:shape id="_x0000_i1037" type="#_x0000_t75" style="width:20.1pt;height:12.45pt" o:ole="">
                  <v:imagedata r:id="rId28" o:title=""/>
                </v:shape>
                <o:OLEObject Type="Embed" ProgID="Equation.3" ShapeID="_x0000_i1037" DrawAspect="Content" ObjectID="_1556388073" r:id="rId29"/>
              </w:object>
            </w:r>
            <w:r>
              <w:rPr>
                <w:bCs/>
              </w:rPr>
              <w:t>[ 0 ;  – 2]</w:t>
            </w:r>
          </w:p>
          <w:p w:rsidR="00261740" w:rsidRDefault="00261740" w:rsidP="00261740">
            <w:pPr>
              <w:rPr>
                <w:bCs/>
              </w:rPr>
            </w:pPr>
            <w:r>
              <w:rPr>
                <w:bCs/>
              </w:rPr>
              <w:t xml:space="preserve">    OR</w:t>
            </w:r>
          </w:p>
          <w:p w:rsidR="00261740" w:rsidRPr="00F814DB" w:rsidRDefault="00261740" w:rsidP="00261740">
            <w:pPr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Pr="00163F7F">
              <w:rPr>
                <w:bCs/>
                <w:position w:val="-10"/>
              </w:rPr>
              <w:object w:dxaOrig="1100" w:dyaOrig="320">
                <v:shape id="_x0000_i1038" type="#_x0000_t75" style="width:54.7pt;height:15.9pt" o:ole="">
                  <v:imagedata r:id="rId30" o:title=""/>
                </v:shape>
                <o:OLEObject Type="Embed" ProgID="Equation.3" ShapeID="_x0000_i1038" DrawAspect="Content" ObjectID="_1556388074" r:id="rId31"/>
              </w:object>
            </w:r>
          </w:p>
        </w:tc>
        <w:tc>
          <w:tcPr>
            <w:tcW w:w="2107" w:type="dxa"/>
          </w:tcPr>
          <w:p w:rsidR="00261740" w:rsidRDefault="00261740" w:rsidP="00261740">
            <w:r w:rsidRPr="00757DBB">
              <w:sym w:font="Wingdings 2" w:char="F050"/>
            </w:r>
            <w:r>
              <w:t xml:space="preserve">  end points</w:t>
            </w:r>
            <w:r w:rsidRPr="005E341F">
              <w:t xml:space="preserve"> </w:t>
            </w:r>
          </w:p>
          <w:p w:rsidR="00261740" w:rsidRDefault="00261740" w:rsidP="00261740">
            <w:r w:rsidRPr="00757DBB">
              <w:sym w:font="Wingdings 2" w:char="F050"/>
            </w:r>
            <w:r>
              <w:t xml:space="preserve">  notation</w:t>
            </w:r>
          </w:p>
          <w:p w:rsidR="00261740" w:rsidRDefault="00261740" w:rsidP="00261740"/>
        </w:tc>
        <w:tc>
          <w:tcPr>
            <w:tcW w:w="845" w:type="dxa"/>
          </w:tcPr>
          <w:p w:rsidR="00261740" w:rsidRDefault="00261740" w:rsidP="00261740"/>
          <w:p w:rsidR="00261740" w:rsidRDefault="00261740" w:rsidP="00261740"/>
          <w:p w:rsidR="00261740" w:rsidRDefault="00261740" w:rsidP="00261740">
            <w:r>
              <w:t>(2)</w:t>
            </w:r>
          </w:p>
        </w:tc>
        <w:tc>
          <w:tcPr>
            <w:tcW w:w="845" w:type="dxa"/>
          </w:tcPr>
          <w:p w:rsidR="00261740" w:rsidRDefault="00261740" w:rsidP="00261740"/>
          <w:p w:rsidR="00261740" w:rsidRDefault="00261740" w:rsidP="00261740"/>
          <w:p w:rsidR="00261740" w:rsidRDefault="00261740" w:rsidP="00261740">
            <w:r>
              <w:t xml:space="preserve">    1</w:t>
            </w:r>
          </w:p>
        </w:tc>
      </w:tr>
      <w:tr w:rsidR="00261740" w:rsidTr="00261740">
        <w:tc>
          <w:tcPr>
            <w:tcW w:w="952" w:type="dxa"/>
          </w:tcPr>
          <w:p w:rsidR="00261740" w:rsidRDefault="00261740" w:rsidP="003E28B0">
            <w:r>
              <w:t>3.4</w:t>
            </w:r>
          </w:p>
        </w:tc>
        <w:tc>
          <w:tcPr>
            <w:tcW w:w="4731" w:type="dxa"/>
          </w:tcPr>
          <w:p w:rsidR="00261740" w:rsidRPr="005E341F" w:rsidRDefault="00261740" w:rsidP="00261740"/>
          <w:p w:rsidR="00261740" w:rsidRPr="005E341F" w:rsidRDefault="00261740" w:rsidP="00261740">
            <w:r w:rsidRPr="005E341F">
              <w:t xml:space="preserve"> </w:t>
            </w:r>
            <w:r w:rsidRPr="005E341F">
              <w:rPr>
                <w:i/>
              </w:rPr>
              <w:t>x</w:t>
            </w:r>
            <w:r>
              <w:t xml:space="preserve"> = </w:t>
            </w:r>
            <w:r w:rsidRPr="005E341F">
              <w:t>0°</w:t>
            </w:r>
            <w:r>
              <w:t xml:space="preserve">  or  </w:t>
            </w:r>
            <w:r w:rsidRPr="005E341F">
              <w:rPr>
                <w:i/>
              </w:rPr>
              <w:t>x</w:t>
            </w:r>
            <w:r>
              <w:t xml:space="preserve"> = 36</w:t>
            </w:r>
            <w:r w:rsidRPr="005E341F">
              <w:t>0°</w:t>
            </w:r>
          </w:p>
          <w:p w:rsidR="00261740" w:rsidRPr="005E341F" w:rsidRDefault="00261740" w:rsidP="00261740"/>
        </w:tc>
        <w:tc>
          <w:tcPr>
            <w:tcW w:w="2107" w:type="dxa"/>
          </w:tcPr>
          <w:p w:rsidR="00261740" w:rsidRDefault="00261740" w:rsidP="00261740">
            <w:r w:rsidRPr="00EB1093">
              <w:sym w:font="Wingdings 2" w:char="F050"/>
            </w:r>
            <w:r w:rsidRPr="00EB1093">
              <w:rPr>
                <w:i/>
              </w:rPr>
              <w:t xml:space="preserve"> x</w:t>
            </w:r>
            <w:r>
              <w:t xml:space="preserve"> = </w:t>
            </w:r>
            <w:r w:rsidRPr="00EB1093">
              <w:t>0</w:t>
            </w:r>
            <w:r w:rsidRPr="00EB1093">
              <w:rPr>
                <w:vertAlign w:val="superscript"/>
              </w:rPr>
              <w:t xml:space="preserve">o  </w:t>
            </w:r>
          </w:p>
          <w:p w:rsidR="00261740" w:rsidRDefault="00261740" w:rsidP="00261740">
            <w:r w:rsidRPr="00EB1093">
              <w:sym w:font="Wingdings 2" w:char="F050"/>
            </w:r>
            <w:r w:rsidRPr="00EB1093">
              <w:rPr>
                <w:i/>
              </w:rPr>
              <w:t xml:space="preserve"> x </w:t>
            </w:r>
            <w:r>
              <w:t>= 36</w:t>
            </w:r>
            <w:r w:rsidRPr="00EB1093">
              <w:t>0</w:t>
            </w:r>
            <w:r w:rsidRPr="00EB1093">
              <w:rPr>
                <w:vertAlign w:val="superscript"/>
              </w:rPr>
              <w:t>o</w:t>
            </w:r>
          </w:p>
          <w:p w:rsidR="00261740" w:rsidRDefault="00261740" w:rsidP="00261740"/>
          <w:p w:rsidR="00261740" w:rsidRPr="00757DBB" w:rsidRDefault="00261740" w:rsidP="00261740"/>
        </w:tc>
        <w:tc>
          <w:tcPr>
            <w:tcW w:w="845" w:type="dxa"/>
            <w:vAlign w:val="center"/>
          </w:tcPr>
          <w:p w:rsidR="00261740" w:rsidRPr="005E341F" w:rsidRDefault="00261740" w:rsidP="00261740">
            <w:pPr>
              <w:pStyle w:val="ListParagraph"/>
              <w:ind w:left="0"/>
              <w:jc w:val="center"/>
              <w:rPr>
                <w:bCs/>
              </w:rPr>
            </w:pPr>
            <w:r>
              <w:t>(2</w:t>
            </w:r>
            <w:r w:rsidRPr="005E341F">
              <w:t>)</w:t>
            </w:r>
          </w:p>
        </w:tc>
        <w:tc>
          <w:tcPr>
            <w:tcW w:w="845" w:type="dxa"/>
          </w:tcPr>
          <w:p w:rsidR="00261740" w:rsidRDefault="00261740" w:rsidP="00261740"/>
          <w:p w:rsidR="00261740" w:rsidRDefault="00261740" w:rsidP="00261740">
            <w:r>
              <w:t xml:space="preserve">    1</w:t>
            </w:r>
          </w:p>
        </w:tc>
      </w:tr>
      <w:tr w:rsidR="00261740" w:rsidTr="00261740">
        <w:tc>
          <w:tcPr>
            <w:tcW w:w="952" w:type="dxa"/>
          </w:tcPr>
          <w:p w:rsidR="00261740" w:rsidRDefault="00261740" w:rsidP="003E28B0"/>
        </w:tc>
        <w:tc>
          <w:tcPr>
            <w:tcW w:w="4731" w:type="dxa"/>
            <w:vAlign w:val="center"/>
          </w:tcPr>
          <w:p w:rsidR="00261740" w:rsidRDefault="00261740" w:rsidP="003E28B0">
            <w:pPr>
              <w:pStyle w:val="ListParagraph"/>
              <w:ind w:left="0" w:right="-57"/>
              <w:jc w:val="right"/>
            </w:pPr>
            <w:r>
              <w:t>[11]</w:t>
            </w:r>
          </w:p>
        </w:tc>
        <w:tc>
          <w:tcPr>
            <w:tcW w:w="2107" w:type="dxa"/>
            <w:vAlign w:val="center"/>
          </w:tcPr>
          <w:p w:rsidR="00261740" w:rsidRPr="003E28B0" w:rsidRDefault="00261740" w:rsidP="003E28B0">
            <w:pPr>
              <w:pStyle w:val="ListParagraph"/>
              <w:ind w:left="0" w:right="-57"/>
              <w:jc w:val="center"/>
              <w:rPr>
                <w:bCs/>
              </w:rPr>
            </w:pPr>
            <w:r w:rsidRPr="003E28B0">
              <w:rPr>
                <w:bCs/>
              </w:rPr>
              <w:t>L1</w:t>
            </w:r>
          </w:p>
          <w:p w:rsidR="00261740" w:rsidRPr="003E28B0" w:rsidRDefault="00261740" w:rsidP="003E28B0">
            <w:pPr>
              <w:pStyle w:val="ListParagraph"/>
              <w:ind w:left="0" w:right="-57"/>
              <w:jc w:val="center"/>
              <w:rPr>
                <w:bCs/>
              </w:rPr>
            </w:pPr>
            <w:r w:rsidRPr="003E28B0">
              <w:rPr>
                <w:bCs/>
              </w:rPr>
              <w:t>5</w:t>
            </w:r>
          </w:p>
        </w:tc>
        <w:tc>
          <w:tcPr>
            <w:tcW w:w="845" w:type="dxa"/>
            <w:vAlign w:val="center"/>
          </w:tcPr>
          <w:p w:rsidR="00261740" w:rsidRPr="003E28B0" w:rsidRDefault="0026174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L2</w:t>
            </w:r>
          </w:p>
          <w:p w:rsidR="00261740" w:rsidRPr="003E28B0" w:rsidRDefault="0026174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6</w:t>
            </w:r>
          </w:p>
        </w:tc>
        <w:tc>
          <w:tcPr>
            <w:tcW w:w="845" w:type="dxa"/>
          </w:tcPr>
          <w:p w:rsidR="00261740" w:rsidRPr="003E28B0" w:rsidRDefault="0026174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L3</w:t>
            </w:r>
          </w:p>
          <w:p w:rsidR="00261740" w:rsidRPr="003E28B0" w:rsidRDefault="0026174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0</w:t>
            </w:r>
          </w:p>
        </w:tc>
      </w:tr>
    </w:tbl>
    <w:p w:rsidR="003E28B0" w:rsidRDefault="003E28B0" w:rsidP="003E28B0"/>
    <w:p w:rsidR="003E28B0" w:rsidRPr="00413B9E" w:rsidRDefault="003E28B0" w:rsidP="003E28B0">
      <w:pPr>
        <w:rPr>
          <w:b/>
        </w:rPr>
      </w:pPr>
      <w:r w:rsidRPr="00413B9E">
        <w:rPr>
          <w:b/>
        </w:rPr>
        <w:t>QUESTION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536"/>
        <w:gridCol w:w="1984"/>
        <w:gridCol w:w="851"/>
        <w:gridCol w:w="912"/>
      </w:tblGrid>
      <w:tr w:rsidR="003E28B0" w:rsidRPr="003E28B0" w:rsidTr="003E28B0">
        <w:tc>
          <w:tcPr>
            <w:tcW w:w="959" w:type="dxa"/>
          </w:tcPr>
          <w:p w:rsidR="003E28B0" w:rsidRDefault="003E28B0" w:rsidP="003E28B0">
            <w:r>
              <w:t>4.1</w:t>
            </w:r>
          </w:p>
        </w:tc>
        <w:tc>
          <w:tcPr>
            <w:tcW w:w="8283" w:type="dxa"/>
            <w:gridSpan w:val="4"/>
          </w:tcPr>
          <w:p w:rsidR="003E28B0" w:rsidRDefault="00F814DB" w:rsidP="003E28B0">
            <w:r>
              <w:rPr>
                <w:noProof/>
                <w:lang w:eastAsia="en-ZA"/>
              </w:rPr>
              <w:pict>
                <v:group id="_x0000_s1166" style="position:absolute;margin-left:.1pt;margin-top:4.9pt;width:349.4pt;height:111.3pt;z-index:251659264;mso-position-horizontal-relative:text;mso-position-vertical-relative:text" coordorigin="2401,7231" coordsize="6988,2450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Parallelogram 5" o:spid="_x0000_s1167" type="#_x0000_t7" style="position:absolute;left:2745;top:7441;width:6000;height:20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" adj="1850" filled="f" strokeweight=".25pt"/>
                  <v:line id="Straight Connector 6" o:spid="_x0000_s1168" style="position:absolute;flip:y;visibility:visible;mso-width-relative:margin" from="2745,7441" to="5895,9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"/>
                  <v:line id="Straight Connector 7" o:spid="_x0000_s1169" style="position:absolute;visibility:visible;mso-width-relative:margin" from="5895,7441" to="8250,9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"/>
                  <v:line id="Straight Connector 9" o:spid="_x0000_s1170" style="position:absolute;visibility:visible;mso-width-relative:margin;mso-height-relative:margin" from="3135,7951" to="3270,8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"/>
                  <v:line id="Straight Connector 11" o:spid="_x0000_s1171" style="position:absolute;visibility:visible" from="2820,8476" to="3191,8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"/>
                  <v:line id="Straight Connector 12" o:spid="_x0000_s1172" style="position:absolute;visibility:visible" from="2855,8326" to="3226,8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"/>
                  <v:line id="Straight Connector 48" o:spid="_x0000_s1173" style="position:absolute;visibility:visible;mso-width-relative:margin;mso-height-relative:margin" from="8550,8236" to="8685,8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"/>
                  <v:line id="Straight Connector 49" o:spid="_x0000_s1174" style="position:absolute;visibility:visible;mso-width-relative:margin;mso-height-relative:margin" from="6690,7246" to="6930,7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"/>
                  <v:line id="Straight Connector 50" o:spid="_x0000_s1175" style="position:absolute;visibility:visible;mso-width-relative:margin;mso-height-relative:margin" from="6977,7246" to="7217,7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"/>
                  <v:line id="Straight Connector 51" o:spid="_x0000_s1176" style="position:absolute;visibility:visible;mso-width-relative:margin;mso-height-relative:margin" from="5790,9290" to="6090,9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"/>
                  <v:line id="Straight Connector 52" o:spid="_x0000_s1177" style="position:absolute;visibility:visible;mso-width-relative:margin;mso-height-relative:margin" from="6015,9275" to="6285,9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"/>
                  <v:line id="Straight Connector 53" o:spid="_x0000_s1178" style="position:absolute;flip:x;visibility:visible;mso-width-relative:margin;mso-height-relative:margin" from="6930,7441" to="7200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"/>
                  <v:line id="Straight Connector 54" o:spid="_x0000_s1179" style="position:absolute;flip:x;visibility:visible;mso-width-relative:margin;mso-height-relative:margin" from="4481,7231" to="4567,7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"/>
                  <v:line id="Straight Connector 55" o:spid="_x0000_s1180" style="position:absolute;flip:x;visibility:visible;mso-width-relative:margin;mso-height-relative:margin" from="4630,7261" to="4716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"/>
                  <v:line id="Straight Connector 56" o:spid="_x0000_s1181" style="position:absolute;flip:x;visibility:visible;mso-width-relative:margin;mso-height-relative:margin" from="6660,7441" to="6930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"/>
                  <v:line id="Straight Connector 57" o:spid="_x0000_s1182" style="position:absolute;flip:x;visibility:visible;mso-width-relative:margin;mso-height-relative:margin" from="6015,9501" to="6285,9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"/>
                  <v:line id="Straight Connector 58" o:spid="_x0000_s1183" style="position:absolute;flip:x;visibility:visible;mso-width-relative:margin;mso-height-relative:margin" from="5790,9501" to="6060,9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"/>
                  <v:line id="Straight Connector 59" o:spid="_x0000_s1184" style="position:absolute;flip:x;visibility:visible;mso-width-relative:margin;mso-height-relative:margin" from="8190,8236" to="8550,8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"/>
                  <v:line id="Straight Connector 60" o:spid="_x0000_s1185" style="position:absolute;flip:x;visibility:visible;mso-width-relative:margin;mso-height-relative:margin" from="2851,7951" to="3135,8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"/>
                  <v:shape id="_x0000_s1186" type="#_x0000_t202" style="position:absolute;left:2865;top:7231;width:704;height:420;mso-height-percent:200;mso-height-percent:200;mso-width-relative:margin;mso-height-relative:margin" filled="f" stroked="f">
                    <v:textbox style="mso-next-textbox:#_x0000_s1186">
                      <w:txbxContent>
                        <w:p w:rsidR="00A83479" w:rsidRPr="00931009" w:rsidRDefault="00A83479" w:rsidP="003E28B0">
                          <w:r w:rsidRPr="00931009">
                            <w:t>A</w:t>
                          </w:r>
                        </w:p>
                      </w:txbxContent>
                    </v:textbox>
                  </v:shape>
                  <v:shape id="_x0000_s1187" type="#_x0000_t202" style="position:absolute;left:8146;top:9286;width:599;height:395;mso-width-relative:margin;mso-height-relative:margin" filled="f" stroked="f">
                    <v:textbox>
                      <w:txbxContent>
                        <w:p w:rsidR="00A83479" w:rsidRPr="00931009" w:rsidRDefault="00A83479" w:rsidP="003E28B0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1188" type="#_x0000_t202" style="position:absolute;left:5131;top:7441;width:704;height:420;mso-height-percent:200;mso-height-percent:200;mso-width-relative:margin;mso-height-relative:margin" filled="f" stroked="f">
                    <v:textbox style="mso-next-textbox:#_x0000_s1188">
                      <w:txbxContent>
                        <w:p w:rsidR="00A83479" w:rsidRPr="00931009" w:rsidRDefault="00A83479" w:rsidP="003E28B0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189" type="#_x0000_t202" style="position:absolute;left:8685;top:7290;width:704;height:420;mso-height-percent:200;mso-height-percent:200;mso-width-relative:margin;mso-height-relative:margin" filled="f" stroked="f">
                    <v:textbox style="mso-next-textbox:#_x0000_s1189">
                      <w:txbxContent>
                        <w:p w:rsidR="00A83479" w:rsidRPr="00931009" w:rsidRDefault="00A83479" w:rsidP="003E28B0">
                          <w:r>
                            <w:t>E</w:t>
                          </w:r>
                        </w:p>
                      </w:txbxContent>
                    </v:textbox>
                  </v:shape>
                  <v:shape id="_x0000_s1190" type="#_x0000_t202" style="position:absolute;left:2401;top:9290;width:539;height:391;mso-width-relative:margin;mso-height-relative:margin" filled="f" stroked="f">
                    <v:textbox>
                      <w:txbxContent>
                        <w:p w:rsidR="00A83479" w:rsidRPr="00931009" w:rsidRDefault="00A83479" w:rsidP="003E28B0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191" type="#_x0000_t202" style="position:absolute;left:5536;top:7486;width:704;height:420;mso-height-percent:200;mso-height-percent:200;mso-width-relative:margin;mso-height-relative:margin" filled="f" stroked="f">
                    <v:textbox style="mso-next-textbox:#_x0000_s1191">
                      <w:txbxContent>
                        <w:p w:rsidR="00A83479" w:rsidRPr="00931009" w:rsidRDefault="00A83479" w:rsidP="003E28B0">
                          <w:pPr>
                            <w:rPr>
                              <w:vertAlign w:val="superscript"/>
                            </w:rPr>
                          </w:pPr>
                          <w:r>
                            <w:t>85</w:t>
                          </w:r>
                          <w:r>
                            <w:rPr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192" type="#_x0000_t202" style="position:absolute;left:3105;top:7425;width:839;height:437;mso-width-relative:margin;mso-height-relative:margin" filled="f" stroked="f">
                    <v:textbox style="mso-next-textbox:#_x0000_s1192">
                      <w:txbxContent>
                        <w:p w:rsidR="00A83479" w:rsidRPr="00931009" w:rsidRDefault="00A83479" w:rsidP="003E28B0">
                          <w:pPr>
                            <w:rPr>
                              <w:vertAlign w:val="superscript"/>
                            </w:rPr>
                          </w:pPr>
                          <w:r>
                            <w:t>130</w:t>
                          </w:r>
                          <w:r>
                            <w:rPr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193" type="#_x0000_t202" style="position:absolute;left:6015;top:7290;width:704;height:420;mso-height-percent:200;mso-height-percent:200;mso-width-relative:margin;mso-height-relative:margin" filled="f" stroked="f">
                    <v:textbox style="mso-next-textbox:#_x0000_s1193">
                      <w:txbxContent>
                        <w:p w:rsidR="00A83479" w:rsidRPr="00931009" w:rsidRDefault="00A83479" w:rsidP="003E28B0">
                          <w:pPr>
                            <w:rPr>
                              <w:i/>
                            </w:rPr>
                          </w:pPr>
                          <w:r w:rsidRPr="00931009">
                            <w:rPr>
                              <w:i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194" type="#_x0000_t202" style="position:absolute;left:7846;top:8835;width:704;height:420;mso-height-percent:200;mso-height-percent:200;mso-width-relative:margin;mso-height-relative:margin" filled="f" stroked="f">
                    <v:textbox style="mso-next-textbox:#_x0000_s1194">
                      <w:txbxContent>
                        <w:p w:rsidR="00A83479" w:rsidRPr="00931009" w:rsidRDefault="00A83479" w:rsidP="003E28B0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</w:pict>
            </w:r>
            <w:r w:rsidR="004051D2">
              <w:t xml:space="preserve">                                                       C</w:t>
            </w:r>
          </w:p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</w:tc>
      </w:tr>
      <w:tr w:rsidR="003E28B0" w:rsidTr="003E28B0">
        <w:tc>
          <w:tcPr>
            <w:tcW w:w="959" w:type="dxa"/>
          </w:tcPr>
          <w:p w:rsidR="003E28B0" w:rsidRDefault="003E28B0" w:rsidP="003E28B0">
            <w:r>
              <w:t>4.1.1</w:t>
            </w:r>
          </w:p>
        </w:tc>
        <w:tc>
          <w:tcPr>
            <w:tcW w:w="4536" w:type="dxa"/>
          </w:tcPr>
          <w:p w:rsidR="003E28B0" w:rsidRDefault="003E28B0" w:rsidP="003E28B0">
            <w:pPr>
              <w:pStyle w:val="ListParagraph"/>
              <w:ind w:left="0" w:right="-57"/>
            </w:pPr>
            <w:r>
              <w:t>Ĉ</w:t>
            </w:r>
            <w:r w:rsidRPr="003E28B0">
              <w:rPr>
                <w:vertAlign w:val="subscript"/>
              </w:rPr>
              <w:t>1</w:t>
            </w:r>
            <w:r>
              <w:t xml:space="preserve"> = A</w:t>
            </w:r>
            <w:r w:rsidRPr="003E28B0">
              <w:rPr>
                <w:position w:val="-4"/>
              </w:rPr>
              <w:object w:dxaOrig="240" w:dyaOrig="320">
                <v:shape id="_x0000_i1039" type="#_x0000_t75" style="width:12.45pt;height:15.9pt" o:ole="">
                  <v:imagedata r:id="rId32" o:title=""/>
                </v:shape>
                <o:OLEObject Type="Embed" ProgID="Equation.3" ShapeID="_x0000_i1039" DrawAspect="Content" ObjectID="_1556388075" r:id="rId33"/>
              </w:object>
            </w:r>
            <w:r>
              <w:t>C</w:t>
            </w:r>
            <w:r w:rsidRPr="003E28B0">
              <w:rPr>
                <w:position w:val="-10"/>
              </w:rPr>
              <w:object w:dxaOrig="180" w:dyaOrig="340">
                <v:shape id="_x0000_i1040" type="#_x0000_t75" style="width:9.7pt;height:17.3pt" o:ole="">
                  <v:imagedata r:id="rId34" o:title=""/>
                </v:shape>
                <o:OLEObject Type="Embed" ProgID="Equation.3" ShapeID="_x0000_i1040" DrawAspect="Content" ObjectID="_1556388076" r:id="rId35"/>
              </w:object>
            </w:r>
            <w:r w:rsidR="0033211A">
              <w:t xml:space="preserve">    [Angles opp. </w:t>
            </w:r>
            <w:r>
              <w:t xml:space="preserve"> equal sides]</w: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/>
                <w:bCs/>
              </w:rPr>
            </w:pPr>
            <w:r>
              <w:t>2Ĉ</w:t>
            </w:r>
            <w:r w:rsidRPr="003E28B0">
              <w:rPr>
                <w:vertAlign w:val="subscript"/>
              </w:rPr>
              <w:t>1</w:t>
            </w:r>
            <w:r>
              <w:t>= 180° - Ȃ       [ int. angles of Δ]</w:t>
            </w:r>
          </w:p>
          <w:p w:rsidR="003E28B0" w:rsidRDefault="003E28B0" w:rsidP="003E28B0">
            <w:pPr>
              <w:pStyle w:val="ListParagraph"/>
              <w:ind w:left="0" w:right="-57"/>
            </w:pPr>
            <w:r>
              <w:t>2Ĉ</w:t>
            </w:r>
            <w:r w:rsidRPr="003E28B0">
              <w:rPr>
                <w:vertAlign w:val="subscript"/>
              </w:rPr>
              <w:t>1</w:t>
            </w:r>
            <w:r>
              <w:t xml:space="preserve">= 50°                                                      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>
              <w:t>Ĉ</w:t>
            </w:r>
            <w:r w:rsidRPr="003E28B0">
              <w:rPr>
                <w:vertAlign w:val="subscript"/>
              </w:rPr>
              <w:t>1</w:t>
            </w:r>
            <w:r>
              <w:t>= 25°</w: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/>
                <w:bCs/>
              </w:rPr>
            </w:pPr>
            <w:r>
              <w:t>Ĉ</w:t>
            </w:r>
            <w:r w:rsidRPr="003E28B0">
              <w:rPr>
                <w:vertAlign w:val="subscript"/>
              </w:rPr>
              <w:t>1</w:t>
            </w:r>
            <w:r>
              <w:t xml:space="preserve"> + </w:t>
            </w:r>
            <w:r w:rsidRPr="003E28B0">
              <w:rPr>
                <w:i/>
              </w:rPr>
              <w:t>x</w:t>
            </w:r>
            <w:r>
              <w:t xml:space="preserve"> + 85° = 180° [angles on str. Line]</w: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  <w:r w:rsidRPr="003E28B0">
              <w:rPr>
                <w:i/>
              </w:rPr>
              <w:t>x</w:t>
            </w:r>
            <w:r>
              <w:t xml:space="preserve"> = 180° –  85° – 25°                                      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i/>
              </w:rPr>
              <w:t>x</w:t>
            </w:r>
            <w:r>
              <w:t xml:space="preserve"> = 70° 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/>
              </w:rPr>
            </w:pPr>
          </w:p>
          <w:p w:rsidR="003E28B0" w:rsidRPr="003E28B0" w:rsidRDefault="003E28B0" w:rsidP="00A83479">
            <w:pPr>
              <w:pStyle w:val="ListParagraph"/>
              <w:ind w:left="0" w:right="-57"/>
              <w:jc w:val="center"/>
              <w:rPr>
                <w:b/>
              </w:rPr>
            </w:pPr>
            <w:r w:rsidRPr="003E28B0">
              <w:rPr>
                <w:b/>
              </w:rPr>
              <w:t>OR</w:t>
            </w:r>
          </w:p>
          <w:p w:rsidR="004F0893" w:rsidRDefault="003E28B0" w:rsidP="003E28B0">
            <w:pPr>
              <w:pStyle w:val="ListParagraph"/>
              <w:ind w:left="0" w:right="-57"/>
            </w:pPr>
            <w:r>
              <w:t>Ĉ = A</w:t>
            </w:r>
            <w:r w:rsidRPr="003E28B0">
              <w:rPr>
                <w:position w:val="-4"/>
              </w:rPr>
              <w:object w:dxaOrig="240" w:dyaOrig="320">
                <v:shape id="_x0000_i1041" type="#_x0000_t75" style="width:12.45pt;height:15.9pt" o:ole="">
                  <v:imagedata r:id="rId32" o:title=""/>
                </v:shape>
                <o:OLEObject Type="Embed" ProgID="Equation.3" ShapeID="_x0000_i1041" DrawAspect="Content" ObjectID="_1556388077" r:id="rId36"/>
              </w:object>
            </w:r>
            <w:r>
              <w:t>C</w:t>
            </w:r>
            <w:r w:rsidRPr="003E28B0">
              <w:rPr>
                <w:position w:val="-10"/>
              </w:rPr>
              <w:object w:dxaOrig="180" w:dyaOrig="340">
                <v:shape id="_x0000_i1042" type="#_x0000_t75" style="width:9.7pt;height:17.3pt" o:ole="">
                  <v:imagedata r:id="rId34" o:title=""/>
                </v:shape>
                <o:OLEObject Type="Embed" ProgID="Equation.3" ShapeID="_x0000_i1042" DrawAspect="Content" ObjectID="_1556388078" r:id="rId37"/>
              </w:object>
            </w:r>
            <w:r>
              <w:t xml:space="preserve">     </w:t>
            </w:r>
            <w:r w:rsidR="004F0893">
              <w:t xml:space="preserve">[Angles opp. </w:t>
            </w:r>
          </w:p>
          <w:p w:rsidR="003E28B0" w:rsidRDefault="003E28B0" w:rsidP="003E28B0">
            <w:pPr>
              <w:pStyle w:val="ListParagraph"/>
              <w:ind w:left="0" w:right="-57"/>
            </w:pPr>
            <w:r>
              <w:t xml:space="preserve">equal sides]   </w: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  <w:r>
              <w:t>2Ĉ</w:t>
            </w:r>
            <w:r w:rsidRPr="003E28B0">
              <w:rPr>
                <w:vertAlign w:val="subscript"/>
              </w:rPr>
              <w:t>1</w:t>
            </w:r>
            <w:r>
              <w:t>= 180° - Ȃ           [ int. angles of Δ]</w:t>
            </w:r>
          </w:p>
          <w:p w:rsidR="003E28B0" w:rsidRDefault="003E28B0" w:rsidP="003E28B0">
            <w:pPr>
              <w:pStyle w:val="ListParagraph"/>
              <w:ind w:left="0" w:right="-57"/>
            </w:pPr>
            <w:r>
              <w:t>2Ĉ</w:t>
            </w:r>
            <w:r w:rsidRPr="003E28B0">
              <w:rPr>
                <w:vertAlign w:val="subscript"/>
              </w:rPr>
              <w:t>1</w:t>
            </w:r>
            <w:r>
              <w:t xml:space="preserve">= 50°                                   </w:t>
            </w:r>
          </w:p>
          <w:p w:rsidR="003E28B0" w:rsidRDefault="003E28B0" w:rsidP="003E28B0">
            <w:pPr>
              <w:pStyle w:val="ListParagraph"/>
              <w:ind w:left="0" w:right="-57"/>
            </w:pPr>
            <w:r>
              <w:t>Ĉ</w:t>
            </w:r>
            <w:r w:rsidRPr="003E28B0">
              <w:rPr>
                <w:vertAlign w:val="subscript"/>
              </w:rPr>
              <w:t>1</w:t>
            </w:r>
            <w:r>
              <w:t>= 25°</w: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  <w:p w:rsidR="003E28B0" w:rsidRDefault="003E28B0" w:rsidP="003E28B0">
            <w:pPr>
              <w:pStyle w:val="ListParagraph"/>
              <w:ind w:left="0" w:right="-57"/>
            </w:pPr>
            <w:r>
              <w:t>Ĉ</w:t>
            </w:r>
            <w:r w:rsidRPr="003E28B0">
              <w:rPr>
                <w:vertAlign w:val="subscript"/>
              </w:rPr>
              <w:t>1</w:t>
            </w:r>
            <w:r>
              <w:t>+ 85° + A</w:t>
            </w:r>
            <w:r w:rsidRPr="003E28B0">
              <w:rPr>
                <w:position w:val="-4"/>
              </w:rPr>
              <w:object w:dxaOrig="240" w:dyaOrig="320">
                <v:shape id="_x0000_i1043" type="#_x0000_t75" style="width:12.45pt;height:15.9pt" o:ole="">
                  <v:imagedata r:id="rId32" o:title=""/>
                </v:shape>
                <o:OLEObject Type="Embed" ProgID="Equation.3" ShapeID="_x0000_i1043" DrawAspect="Content" ObjectID="_1556388079" r:id="rId38"/>
              </w:object>
            </w:r>
            <w:r>
              <w:t>C = 180°   [co- int. angles;      .                                            AE//BD]</w:t>
            </w:r>
          </w:p>
          <w:p w:rsidR="003E28B0" w:rsidRDefault="003E28B0" w:rsidP="003E28B0">
            <w:pPr>
              <w:pStyle w:val="ListParagraph"/>
              <w:ind w:left="0" w:right="-57"/>
            </w:pPr>
            <w:r w:rsidRPr="003E28B0">
              <w:rPr>
                <w:i/>
              </w:rPr>
              <w:t xml:space="preserve">  x </w:t>
            </w:r>
            <w:r>
              <w:t xml:space="preserve">= 180° - 85° - 25°                                           </w:t>
            </w:r>
          </w:p>
          <w:p w:rsidR="003E28B0" w:rsidRDefault="003E28B0" w:rsidP="00FE3C62">
            <w:pPr>
              <w:pStyle w:val="ListParagraph"/>
              <w:ind w:left="0" w:right="-57"/>
            </w:pPr>
            <w:r>
              <w:t xml:space="preserve">     </w:t>
            </w:r>
            <w:r w:rsidRPr="003E28B0">
              <w:rPr>
                <w:i/>
              </w:rPr>
              <w:t>x</w:t>
            </w:r>
            <w:r>
              <w:t xml:space="preserve"> = 70° </w:t>
            </w:r>
          </w:p>
        </w:tc>
        <w:tc>
          <w:tcPr>
            <w:tcW w:w="1984" w:type="dxa"/>
          </w:tcPr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3E28B0" w:rsidRPr="003E28B0" w:rsidRDefault="003E28B0" w:rsidP="003E28B0">
            <w:pPr>
              <w:pStyle w:val="ListParagraph"/>
              <w:ind w:left="0" w:right="-57"/>
              <w:jc w:val="center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>
              <w:t xml:space="preserve"> Ĉ</w:t>
            </w:r>
            <w:r w:rsidRPr="003E28B0">
              <w:rPr>
                <w:vertAlign w:val="subscript"/>
              </w:rPr>
              <w:t>1</w:t>
            </w:r>
            <w:r>
              <w:t>= 25°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answer</w:t>
            </w:r>
          </w:p>
          <w:p w:rsidR="003E28B0" w:rsidRDefault="003E28B0" w:rsidP="003E28B0"/>
          <w:p w:rsidR="00CA6F43" w:rsidRDefault="00CA6F43" w:rsidP="003E28B0"/>
          <w:p w:rsidR="00CA6F43" w:rsidRDefault="00CA6F43" w:rsidP="003E28B0"/>
          <w:p w:rsidR="00CA6F43" w:rsidRPr="003E28B0" w:rsidRDefault="00CA6F43" w:rsidP="00CA6F43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CA6F43" w:rsidRPr="003E28B0" w:rsidRDefault="00CA6F43" w:rsidP="00CA6F43">
            <w:pPr>
              <w:pStyle w:val="ListParagraph"/>
              <w:ind w:left="0" w:right="-57"/>
              <w:jc w:val="center"/>
              <w:rPr>
                <w:bCs/>
              </w:rPr>
            </w:pPr>
          </w:p>
          <w:p w:rsidR="00CA6F43" w:rsidRPr="003E28B0" w:rsidRDefault="00CA6F43" w:rsidP="00CA6F43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CA6F43" w:rsidRPr="003E28B0" w:rsidRDefault="00CA6F43" w:rsidP="00CA6F43">
            <w:pPr>
              <w:pStyle w:val="ListParagraph"/>
              <w:ind w:left="0" w:right="-57"/>
              <w:rPr>
                <w:bCs/>
              </w:rPr>
            </w:pPr>
          </w:p>
          <w:p w:rsidR="00CA6F43" w:rsidRPr="003E28B0" w:rsidRDefault="00CA6F43" w:rsidP="00CA6F43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>
              <w:t xml:space="preserve"> Ĉ</w:t>
            </w:r>
            <w:r w:rsidRPr="003E28B0">
              <w:rPr>
                <w:vertAlign w:val="subscript"/>
              </w:rPr>
              <w:t>1</w:t>
            </w:r>
            <w:r>
              <w:t>= 25°</w:t>
            </w:r>
          </w:p>
          <w:p w:rsidR="00CA6F43" w:rsidRPr="003E28B0" w:rsidRDefault="00CA6F43" w:rsidP="00CA6F43">
            <w:pPr>
              <w:pStyle w:val="ListParagraph"/>
              <w:ind w:left="0" w:right="-57"/>
              <w:rPr>
                <w:bCs/>
              </w:rPr>
            </w:pPr>
          </w:p>
          <w:p w:rsidR="00CA6F43" w:rsidRPr="003E28B0" w:rsidRDefault="00CA6F43" w:rsidP="00CA6F43">
            <w:pPr>
              <w:pStyle w:val="ListParagraph"/>
              <w:ind w:left="0" w:right="-57"/>
              <w:rPr>
                <w:bCs/>
              </w:rPr>
            </w:pPr>
          </w:p>
          <w:p w:rsidR="00CA6F43" w:rsidRPr="003E28B0" w:rsidRDefault="00CA6F43" w:rsidP="00CA6F43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CA6F43" w:rsidRPr="003E28B0" w:rsidRDefault="00CA6F43" w:rsidP="00CA6F43">
            <w:pPr>
              <w:pStyle w:val="ListParagraph"/>
              <w:ind w:left="0" w:right="-57"/>
              <w:rPr>
                <w:bCs/>
              </w:rPr>
            </w:pPr>
          </w:p>
          <w:p w:rsidR="00CA6F43" w:rsidRDefault="00CA6F43" w:rsidP="00CA6F43"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answer</w:t>
            </w:r>
          </w:p>
        </w:tc>
        <w:tc>
          <w:tcPr>
            <w:tcW w:w="851" w:type="dxa"/>
          </w:tcPr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Default="003E28B0" w:rsidP="003E28B0">
            <w:r w:rsidRPr="003E28B0">
              <w:rPr>
                <w:bCs/>
              </w:rPr>
              <w:t>(5)</w:t>
            </w:r>
          </w:p>
        </w:tc>
        <w:tc>
          <w:tcPr>
            <w:tcW w:w="912" w:type="dxa"/>
          </w:tcPr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>
            <w:r>
              <w:t>3</w:t>
            </w:r>
          </w:p>
        </w:tc>
      </w:tr>
      <w:tr w:rsidR="003E28B0" w:rsidTr="003E28B0">
        <w:tc>
          <w:tcPr>
            <w:tcW w:w="959" w:type="dxa"/>
          </w:tcPr>
          <w:p w:rsidR="003E28B0" w:rsidRDefault="003E28B0" w:rsidP="003E28B0">
            <w:r>
              <w:t>4.1.2</w:t>
            </w:r>
          </w:p>
        </w:tc>
        <w:tc>
          <w:tcPr>
            <w:tcW w:w="4536" w:type="dxa"/>
          </w:tcPr>
          <w:p w:rsidR="003E28B0" w:rsidRDefault="003E28B0" w:rsidP="003E28B0">
            <w:pPr>
              <w:pStyle w:val="ListParagraph"/>
              <w:ind w:left="0" w:right="-57"/>
            </w:pPr>
            <w:r w:rsidRPr="003E28B0">
              <w:rPr>
                <w:i/>
              </w:rPr>
              <w:t>x</w:t>
            </w:r>
            <w:r>
              <w:t xml:space="preserve"> = A</w:t>
            </w:r>
            <w:r w:rsidRPr="003E28B0">
              <w:rPr>
                <w:position w:val="-4"/>
              </w:rPr>
              <w:object w:dxaOrig="240" w:dyaOrig="320">
                <v:shape id="_x0000_i1044" type="#_x0000_t75" style="width:12.45pt;height:15.9pt" o:ole="">
                  <v:imagedata r:id="rId32" o:title=""/>
                </v:shape>
                <o:OLEObject Type="Embed" ProgID="Equation.3" ShapeID="_x0000_i1044" DrawAspect="Content" ObjectID="_1556388080" r:id="rId39"/>
              </w:object>
            </w:r>
            <w:r>
              <w:t>C</w:t>
            </w:r>
            <w:r w:rsidRPr="003E28B0">
              <w:rPr>
                <w:position w:val="-10"/>
              </w:rPr>
              <w:object w:dxaOrig="180" w:dyaOrig="340">
                <v:shape id="_x0000_i1045" type="#_x0000_t75" style="width:9.7pt;height:17.3pt" o:ole="">
                  <v:imagedata r:id="rId34" o:title=""/>
                </v:shape>
                <o:OLEObject Type="Embed" ProgID="Equation.3" ShapeID="_x0000_i1045" DrawAspect="Content" ObjectID="_1556388081" r:id="rId40"/>
              </w:object>
            </w:r>
            <w:r>
              <w:t xml:space="preserve">          [ Alt. angles AE // BD] </w:t>
            </w:r>
          </w:p>
          <w:p w:rsidR="003E28B0" w:rsidRDefault="003E28B0" w:rsidP="003E28B0">
            <w:pPr>
              <w:pStyle w:val="ListParagraph"/>
              <w:ind w:left="0" w:right="-57"/>
            </w:pPr>
            <w:r>
              <w:t>A</w:t>
            </w:r>
            <w:r w:rsidRPr="003E28B0">
              <w:rPr>
                <w:position w:val="-4"/>
              </w:rPr>
              <w:object w:dxaOrig="240" w:dyaOrig="320">
                <v:shape id="_x0000_i1046" type="#_x0000_t75" style="width:12.45pt;height:15.9pt" o:ole="">
                  <v:imagedata r:id="rId32" o:title=""/>
                </v:shape>
                <o:OLEObject Type="Embed" ProgID="Equation.3" ShapeID="_x0000_i1046" DrawAspect="Content" ObjectID="_1556388082" r:id="rId41"/>
              </w:object>
            </w:r>
            <w:r>
              <w:t xml:space="preserve">C = 70°                                                          </w:t>
            </w:r>
          </w:p>
          <w:p w:rsidR="003E28B0" w:rsidRDefault="003E28B0" w:rsidP="003E28B0">
            <w:pPr>
              <w:pStyle w:val="ListParagraph"/>
              <w:ind w:left="0" w:right="-57"/>
            </w:pPr>
            <w:r>
              <w:t xml:space="preserve"> Ȃ = A</w:t>
            </w:r>
            <w:r w:rsidRPr="003E28B0">
              <w:rPr>
                <w:position w:val="-4"/>
              </w:rPr>
              <w:object w:dxaOrig="240" w:dyaOrig="320">
                <v:shape id="_x0000_i1047" type="#_x0000_t75" style="width:12.45pt;height:15.9pt" o:ole="">
                  <v:imagedata r:id="rId32" o:title=""/>
                </v:shape>
                <o:OLEObject Type="Embed" ProgID="Equation.3" ShapeID="_x0000_i1047" DrawAspect="Content" ObjectID="_1556388083" r:id="rId42"/>
              </w:object>
            </w:r>
            <w:r>
              <w:t>C + y</w:t>
            </w:r>
            <w:r w:rsidRPr="003E28B0">
              <w:rPr>
                <w:position w:val="-10"/>
              </w:rPr>
              <w:object w:dxaOrig="180" w:dyaOrig="340">
                <v:shape id="_x0000_i1048" type="#_x0000_t75" style="width:9.7pt;height:17.3pt" o:ole="">
                  <v:imagedata r:id="rId34" o:title=""/>
                </v:shape>
                <o:OLEObject Type="Embed" ProgID="Equation.3" ShapeID="_x0000_i1048" DrawAspect="Content" ObjectID="_1556388084" r:id="rId43"/>
              </w:object>
            </w:r>
            <w:r>
              <w:t xml:space="preserve">  [Opp. angles of parm.] </w:t>
            </w:r>
          </w:p>
          <w:p w:rsidR="003E28B0" w:rsidRDefault="003E28B0" w:rsidP="003E28B0">
            <w:pPr>
              <w:pStyle w:val="ListParagraph"/>
              <w:ind w:left="0" w:right="-57"/>
            </w:pPr>
            <w:r w:rsidRPr="003E28B0">
              <w:rPr>
                <w:i/>
              </w:rPr>
              <w:t>y</w:t>
            </w:r>
            <w:r>
              <w:t xml:space="preserve"> = Ȃ - A</w:t>
            </w:r>
            <w:r w:rsidRPr="003E28B0">
              <w:rPr>
                <w:position w:val="-4"/>
              </w:rPr>
              <w:object w:dxaOrig="240" w:dyaOrig="320">
                <v:shape id="_x0000_i1049" type="#_x0000_t75" style="width:12.45pt;height:15.9pt" o:ole="">
                  <v:imagedata r:id="rId32" o:title=""/>
                </v:shape>
                <o:OLEObject Type="Embed" ProgID="Equation.3" ShapeID="_x0000_i1049" DrawAspect="Content" ObjectID="_1556388085" r:id="rId44"/>
              </w:object>
            </w:r>
            <w:r>
              <w:t>C</w:t>
            </w:r>
            <w:r w:rsidRPr="003E28B0">
              <w:rPr>
                <w:position w:val="-10"/>
              </w:rPr>
              <w:object w:dxaOrig="180" w:dyaOrig="340">
                <v:shape id="_x0000_i1050" type="#_x0000_t75" style="width:9.7pt;height:17.3pt" o:ole="">
                  <v:imagedata r:id="rId34" o:title=""/>
                </v:shape>
                <o:OLEObject Type="Embed" ProgID="Equation.3" ShapeID="_x0000_i1050" DrawAspect="Content" ObjectID="_1556388086" r:id="rId45"/>
              </w:object>
            </w:r>
          </w:p>
          <w:p w:rsidR="003E28B0" w:rsidRDefault="003E28B0" w:rsidP="003E28B0">
            <w:pPr>
              <w:pStyle w:val="ListParagraph"/>
              <w:ind w:left="0" w:right="-57"/>
            </w:pPr>
            <w:r>
              <w:t xml:space="preserve">   = 130° - 70°                                                        </w:t>
            </w:r>
          </w:p>
          <w:p w:rsidR="003E28B0" w:rsidRDefault="003E28B0" w:rsidP="003E28B0">
            <w:r>
              <w:t xml:space="preserve">   = 60°</w:t>
            </w:r>
          </w:p>
        </w:tc>
        <w:tc>
          <w:tcPr>
            <w:tcW w:w="1984" w:type="dxa"/>
          </w:tcPr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</w:t>
            </w:r>
            <w:r w:rsidR="00D275EC">
              <w:rPr>
                <w:bCs/>
              </w:rPr>
              <w:t xml:space="preserve"> /</w:t>
            </w:r>
            <w:r w:rsidRPr="003E28B0">
              <w:rPr>
                <w:bCs/>
              </w:rPr>
              <w:t>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="00D275EC">
              <w:rPr>
                <w:bCs/>
              </w:rPr>
              <w:t>S/</w:t>
            </w:r>
            <w:r w:rsidRPr="003E28B0">
              <w:rPr>
                <w:bCs/>
              </w:rPr>
              <w:t>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answer</w:t>
            </w:r>
          </w:p>
          <w:p w:rsidR="003E28B0" w:rsidRDefault="003E28B0" w:rsidP="003E28B0">
            <w:pPr>
              <w:pStyle w:val="ListParagraph"/>
              <w:ind w:left="0" w:right="-57"/>
            </w:pPr>
          </w:p>
        </w:tc>
        <w:tc>
          <w:tcPr>
            <w:tcW w:w="851" w:type="dxa"/>
          </w:tcPr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Default="00D275EC" w:rsidP="003E28B0">
            <w:r>
              <w:rPr>
                <w:bCs/>
              </w:rPr>
              <w:t>(3</w:t>
            </w:r>
            <w:r w:rsidR="003E28B0" w:rsidRPr="003E28B0">
              <w:rPr>
                <w:bCs/>
              </w:rPr>
              <w:t>)</w:t>
            </w:r>
          </w:p>
        </w:tc>
        <w:tc>
          <w:tcPr>
            <w:tcW w:w="912" w:type="dxa"/>
          </w:tcPr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>
            <w:r>
              <w:t>2</w:t>
            </w:r>
          </w:p>
          <w:p w:rsidR="003E28B0" w:rsidRDefault="003E28B0" w:rsidP="003E28B0"/>
        </w:tc>
      </w:tr>
      <w:tr w:rsidR="003E28B0" w:rsidRPr="003E28B0" w:rsidTr="003E28B0">
        <w:tc>
          <w:tcPr>
            <w:tcW w:w="959" w:type="dxa"/>
          </w:tcPr>
          <w:p w:rsidR="003E28B0" w:rsidRDefault="003E28B0" w:rsidP="003E28B0">
            <w:r>
              <w:t>4.2</w:t>
            </w:r>
          </w:p>
        </w:tc>
        <w:tc>
          <w:tcPr>
            <w:tcW w:w="6520" w:type="dxa"/>
            <w:gridSpan w:val="2"/>
          </w:tcPr>
          <w:p w:rsidR="003E28B0" w:rsidRDefault="00F814DB" w:rsidP="003E28B0">
            <w:r>
              <w:rPr>
                <w:noProof/>
                <w:lang w:eastAsia="en-ZA"/>
              </w:rPr>
              <w:pict>
                <v:group id="_x0000_s1195" style="position:absolute;margin-left:7.7pt;margin-top:5.65pt;width:263.85pt;height:123.8pt;z-index:251660288;mso-position-horizontal-relative:text;mso-position-vertical-relative:text" coordorigin="2553,11772" coordsize="5277,2476">
                  <v:line id="Straight Connector 61" o:spid="_x0000_s1196" style="position:absolute;visibility:visible" from="2860,11938" to="7019,11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"/>
                  <v:line id="Straight Connector 62" o:spid="_x0000_s1197" style="position:absolute;visibility:visible;mso-width-relative:margin;mso-height-relative:margin" from="2860,11938" to="7458,14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"/>
                  <v:line id="Straight Connector 63" o:spid="_x0000_s1198" style="position:absolute;flip:x;visibility:visible" from="3014,14072" to="7458,14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"/>
                  <v:line id="Straight Connector 64" o:spid="_x0000_s1199" style="position:absolute;flip:y;visibility:visible" from="3014,11948" to="7019,14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"/>
                  <v:line id="Straight Connector 65" o:spid="_x0000_s1200" style="position:absolute;visibility:visible" from="3929,13416" to="4202,13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"/>
                  <v:line id="Straight Connector 66" o:spid="_x0000_s1201" style="position:absolute;visibility:visible" from="5664,12497" to="5937,12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"/>
                  <v:line id="Straight Connector 68" o:spid="_x0000_s1202" style="position:absolute;flip:x;visibility:visible" from="5201,14072" to="5474,14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"/>
                  <v:line id="Straight Connector 69" o:spid="_x0000_s1203" style="position:absolute;flip:x;visibility:visible;mso-height-relative:margin" from="5058,11948" to="5331,1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"/>
                  <v:line id="Straight Connector 70" o:spid="_x0000_s1204" style="position:absolute;visibility:visible" from="5201,13896" to="5474,14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"/>
                  <v:line id="Straight Connector 71" o:spid="_x0000_s1205" style="position:absolute;visibility:visible" from="5058,11772" to="5331,11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"/>
                  <v:shape id="_x0000_s1206" type="#_x0000_t202" style="position:absolute;left:2553;top:11801;width:372;height:394;mso-width-relative:margin;mso-height-relative:margin" filled="f" stroked="f">
                    <v:textbox>
                      <w:txbxContent>
                        <w:p w:rsidR="00A83479" w:rsidRPr="00B148C6" w:rsidRDefault="00A83479" w:rsidP="003E28B0">
                          <w:r w:rsidRPr="00B148C6">
                            <w:t>A</w:t>
                          </w:r>
                        </w:p>
                      </w:txbxContent>
                    </v:textbox>
                  </v:shape>
                  <v:shape id="_x0000_s1207" type="#_x0000_t202" style="position:absolute;left:6984;top:11772;width:371;height:423;mso-width-relative:margin;mso-height-relative:margin" filled="f" stroked="f">
                    <v:textbox>
                      <w:txbxContent>
                        <w:p w:rsidR="00A83479" w:rsidRPr="00B148C6" w:rsidRDefault="00A83479" w:rsidP="003E28B0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208" type="#_x0000_t202" style="position:absolute;left:7383;top:13791;width:447;height:352;mso-width-relative:margin;mso-height-relative:margin" filled="f" stroked="f">
                    <v:textbox>
                      <w:txbxContent>
                        <w:p w:rsidR="00A83479" w:rsidRPr="00B148C6" w:rsidRDefault="00A83479" w:rsidP="003E28B0">
                          <w:r>
                            <w:t>E</w:t>
                          </w:r>
                        </w:p>
                      </w:txbxContent>
                    </v:textbox>
                  </v:shape>
                  <v:shape id="_x0000_s1209" type="#_x0000_t202" style="position:absolute;left:2681;top:13800;width:342;height:391;mso-width-relative:margin;mso-height-relative:margin" filled="f" stroked="f">
                    <v:textbox>
                      <w:txbxContent>
                        <w:p w:rsidR="00A83479" w:rsidRPr="00B148C6" w:rsidRDefault="00A83479" w:rsidP="003E28B0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1210" type="#_x0000_t202" style="position:absolute;left:5102;top:12775;width:372;height:345;mso-width-relative:margin;mso-height-relative:margin" filled="f" stroked="f">
                    <v:textbox>
                      <w:txbxContent>
                        <w:p w:rsidR="00A83479" w:rsidRPr="00B148C6" w:rsidRDefault="00A83479" w:rsidP="003E28B0">
                          <w:r>
                            <w:t>C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</w:tc>
        <w:tc>
          <w:tcPr>
            <w:tcW w:w="851" w:type="dxa"/>
          </w:tcPr>
          <w:p w:rsidR="003E28B0" w:rsidRDefault="003E28B0" w:rsidP="003E28B0"/>
        </w:tc>
        <w:tc>
          <w:tcPr>
            <w:tcW w:w="912" w:type="dxa"/>
          </w:tcPr>
          <w:p w:rsidR="003E28B0" w:rsidRDefault="003E28B0" w:rsidP="003E28B0"/>
        </w:tc>
      </w:tr>
      <w:tr w:rsidR="00A83479" w:rsidRPr="003E28B0" w:rsidTr="00A83479">
        <w:tc>
          <w:tcPr>
            <w:tcW w:w="959" w:type="dxa"/>
          </w:tcPr>
          <w:p w:rsidR="00A83479" w:rsidRDefault="00A83479" w:rsidP="003E28B0">
            <w:r>
              <w:t>4.2.1</w:t>
            </w:r>
          </w:p>
        </w:tc>
        <w:tc>
          <w:tcPr>
            <w:tcW w:w="4536" w:type="dxa"/>
          </w:tcPr>
          <w:p w:rsidR="00A83479" w:rsidRDefault="00A83479" w:rsidP="00A83479">
            <w:pPr>
              <w:pStyle w:val="ListParagraph"/>
              <w:ind w:left="0" w:right="-57"/>
            </w:pPr>
          </w:p>
          <w:p w:rsidR="00A83479" w:rsidRPr="005E341F" w:rsidRDefault="00313166" w:rsidP="00A83479">
            <w:pPr>
              <w:pStyle w:val="ListParagraph"/>
              <w:ind w:left="0" w:right="-57"/>
            </w:pPr>
            <w:r>
              <w:t>Ȃ= 2</w:t>
            </w:r>
            <w:r w:rsidR="00A83479">
              <w:t>0°                 [alt angle</w:t>
            </w:r>
            <w:r w:rsidR="00A83479" w:rsidRPr="005E341F">
              <w:t>s; AB//DE]</w:t>
            </w:r>
          </w:p>
        </w:tc>
        <w:tc>
          <w:tcPr>
            <w:tcW w:w="1984" w:type="dxa"/>
          </w:tcPr>
          <w:p w:rsidR="00A83479" w:rsidRPr="003E28B0" w:rsidRDefault="00A83479" w:rsidP="00A83479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>
              <w:rPr>
                <w:bCs/>
              </w:rPr>
              <w:t xml:space="preserve"> </w:t>
            </w:r>
            <w:r>
              <w:t xml:space="preserve">Ȃ= 60°                 </w:t>
            </w:r>
          </w:p>
          <w:p w:rsidR="00A83479" w:rsidRPr="003E28B0" w:rsidRDefault="00A83479" w:rsidP="00A83479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R</w:t>
            </w:r>
          </w:p>
          <w:p w:rsidR="00A83479" w:rsidRPr="00F51495" w:rsidRDefault="00A83479" w:rsidP="003E28B0">
            <w:pPr>
              <w:rPr>
                <w:noProof/>
                <w:lang w:eastAsia="en-ZA"/>
              </w:rPr>
            </w:pPr>
          </w:p>
        </w:tc>
        <w:tc>
          <w:tcPr>
            <w:tcW w:w="851" w:type="dxa"/>
          </w:tcPr>
          <w:p w:rsidR="00A83479" w:rsidRDefault="00A83479" w:rsidP="003E28B0"/>
          <w:p w:rsidR="00A83479" w:rsidRDefault="00B32191" w:rsidP="003E28B0">
            <w:r>
              <w:t>(</w:t>
            </w:r>
            <w:r w:rsidR="00A83479">
              <w:t>2</w:t>
            </w:r>
            <w:r>
              <w:t>)</w:t>
            </w:r>
          </w:p>
        </w:tc>
        <w:tc>
          <w:tcPr>
            <w:tcW w:w="912" w:type="dxa"/>
          </w:tcPr>
          <w:p w:rsidR="00A83479" w:rsidRDefault="00A83479" w:rsidP="003E28B0"/>
          <w:p w:rsidR="00A83479" w:rsidRDefault="00A83479" w:rsidP="003E28B0">
            <w:r>
              <w:t>1</w:t>
            </w:r>
          </w:p>
        </w:tc>
      </w:tr>
      <w:tr w:rsidR="003E28B0" w:rsidTr="003E28B0">
        <w:tc>
          <w:tcPr>
            <w:tcW w:w="959" w:type="dxa"/>
          </w:tcPr>
          <w:p w:rsidR="003E28B0" w:rsidRDefault="003E28B0" w:rsidP="003E28B0">
            <w:r>
              <w:t>4.2.</w:t>
            </w:r>
            <w:r w:rsidR="00A83479">
              <w:t>2</w:t>
            </w:r>
          </w:p>
        </w:tc>
        <w:tc>
          <w:tcPr>
            <w:tcW w:w="4536" w:type="dxa"/>
          </w:tcPr>
          <w:p w:rsidR="003E28B0" w:rsidRPr="005E341F" w:rsidRDefault="003E28B0" w:rsidP="003E28B0">
            <w:pPr>
              <w:pStyle w:val="ListParagraph"/>
              <w:ind w:left="0" w:right="-57"/>
            </w:pPr>
            <w:r w:rsidRPr="005E341F">
              <w:t>In ΔABC and ΔEDC:</w:t>
            </w:r>
          </w:p>
          <w:p w:rsidR="003E28B0" w:rsidRPr="005E341F" w:rsidRDefault="003E28B0" w:rsidP="003E28B0">
            <w:pPr>
              <w:pStyle w:val="ListParagraph"/>
              <w:ind w:left="0" w:right="-57"/>
            </w:pPr>
            <w:r>
              <w:t xml:space="preserve">           BC = DC         </w:t>
            </w:r>
            <w:r w:rsidRPr="005E341F">
              <w:t>[Given]</w:t>
            </w:r>
          </w:p>
          <w:p w:rsidR="003E28B0" w:rsidRPr="005E341F" w:rsidRDefault="003E28B0" w:rsidP="003E28B0">
            <w:pPr>
              <w:pStyle w:val="ListParagraph"/>
              <w:ind w:left="0" w:right="-57"/>
            </w:pPr>
            <w:r>
              <w:t xml:space="preserve">              </w:t>
            </w:r>
            <w:r w:rsidRPr="005E341F">
              <w:t>Ȃ=Ê</w:t>
            </w:r>
            <w:r>
              <w:t xml:space="preserve">              [alt angle</w:t>
            </w:r>
            <w:r w:rsidRPr="005E341F">
              <w:t>s; AB // DE]</w:t>
            </w:r>
          </w:p>
          <w:p w:rsidR="003E28B0" w:rsidRPr="005E341F" w:rsidRDefault="003E28B0" w:rsidP="003E28B0">
            <w:pPr>
              <w:pStyle w:val="ListParagraph"/>
              <w:ind w:left="0" w:right="-57"/>
            </w:pPr>
            <w:r>
              <w:t xml:space="preserve">       AĈB = EĈD    [Vertical opposite angle</w:t>
            </w:r>
            <w:r w:rsidRPr="005E341F">
              <w:t>s]</w:t>
            </w:r>
          </w:p>
          <w:p w:rsidR="003E28B0" w:rsidRPr="005E341F" w:rsidRDefault="003E28B0" w:rsidP="003E28B0">
            <w:pPr>
              <w:pStyle w:val="ListParagraph"/>
              <w:ind w:left="0" w:right="-57"/>
            </w:pPr>
            <w:r w:rsidRPr="003E28B0">
              <w:rPr>
                <w:bCs/>
                <w:position w:val="-4"/>
              </w:rPr>
              <w:object w:dxaOrig="220" w:dyaOrig="200">
                <v:shape id="_x0000_i1051" type="#_x0000_t75" style="width:11.75pt;height:10.4pt" o:ole="">
                  <v:imagedata r:id="rId46" o:title=""/>
                </v:shape>
                <o:OLEObject Type="Embed" ProgID="Equation.3" ShapeID="_x0000_i1051" DrawAspect="Content" ObjectID="_1556388087" r:id="rId47"/>
              </w:object>
            </w:r>
            <w:r w:rsidRPr="005E341F">
              <w:t xml:space="preserve"> ΔABC ≡ ΔEDC     </w:t>
            </w:r>
            <w:r>
              <w:t xml:space="preserve">  </w:t>
            </w:r>
            <w:r w:rsidRPr="005E341F">
              <w:t xml:space="preserve"> [A;A;S]</w:t>
            </w:r>
          </w:p>
          <w:p w:rsidR="003E28B0" w:rsidRPr="005E341F" w:rsidRDefault="003E28B0" w:rsidP="003E28B0">
            <w:pPr>
              <w:pStyle w:val="ListParagraph"/>
              <w:ind w:left="0" w:right="-57"/>
            </w:pPr>
            <w:r>
              <w:t xml:space="preserve">     </w:t>
            </w:r>
            <w:r w:rsidRPr="005E341F">
              <w:t xml:space="preserve"> </w:t>
            </w:r>
          </w:p>
          <w:p w:rsidR="003E28B0" w:rsidRPr="005E341F" w:rsidRDefault="003E28B0" w:rsidP="003E28B0">
            <w:pPr>
              <w:pStyle w:val="ListParagraph"/>
              <w:ind w:left="0" w:right="-57"/>
            </w:pPr>
          </w:p>
          <w:p w:rsidR="003E28B0" w:rsidRPr="003E28B0" w:rsidRDefault="003E28B0" w:rsidP="003E28B0">
            <w:pPr>
              <w:pStyle w:val="ListParagraph"/>
              <w:ind w:left="0" w:right="-57"/>
              <w:jc w:val="center"/>
              <w:rPr>
                <w:b/>
              </w:rPr>
            </w:pPr>
            <w:r w:rsidRPr="003E28B0">
              <w:rPr>
                <w:b/>
              </w:rPr>
              <w:t>OR</w:t>
            </w:r>
          </w:p>
          <w:p w:rsidR="003E28B0" w:rsidRPr="005E341F" w:rsidRDefault="003E28B0" w:rsidP="003E28B0">
            <w:pPr>
              <w:pStyle w:val="ListParagraph"/>
              <w:ind w:left="0" w:right="-57"/>
              <w:jc w:val="center"/>
            </w:pPr>
          </w:p>
          <w:p w:rsidR="003E28B0" w:rsidRPr="005E341F" w:rsidRDefault="003E28B0" w:rsidP="003E28B0">
            <w:pPr>
              <w:pStyle w:val="ListParagraph"/>
              <w:ind w:left="0" w:right="-57"/>
            </w:pPr>
            <w:r>
              <w:t xml:space="preserve">          </w:t>
            </w:r>
            <w:r w:rsidRPr="005E341F">
              <w:t>Ȃ=Ê</w:t>
            </w:r>
            <w:r>
              <w:t xml:space="preserve">                   [alt angle</w:t>
            </w:r>
            <w:r w:rsidRPr="005E341F">
              <w:t>s; AB//DE]</w:t>
            </w:r>
          </w:p>
          <w:p w:rsidR="003E28B0" w:rsidRPr="005E341F" w:rsidRDefault="003E28B0" w:rsidP="003E28B0">
            <w:pPr>
              <w:pStyle w:val="ListParagraph"/>
              <w:ind w:left="0" w:right="-57"/>
            </w:pPr>
            <w:r w:rsidRPr="003E28B0">
              <w:rPr>
                <w:position w:val="-4"/>
              </w:rPr>
              <w:t xml:space="preserve">        </w:t>
            </w:r>
            <w:r w:rsidRPr="003E28B0">
              <w:rPr>
                <w:position w:val="-4"/>
              </w:rPr>
              <w:object w:dxaOrig="680" w:dyaOrig="320">
                <v:shape id="_x0000_i1052" type="#_x0000_t75" style="width:34.6pt;height:15.9pt" o:ole="">
                  <v:imagedata r:id="rId48" o:title=""/>
                </v:shape>
                <o:OLEObject Type="Embed" ProgID="Equation.3" ShapeID="_x0000_i1052" DrawAspect="Content" ObjectID="_1556388088" r:id="rId49"/>
              </w:object>
            </w:r>
            <w:r>
              <w:t xml:space="preserve">                 [alt angle</w:t>
            </w:r>
            <w:r w:rsidRPr="005E341F">
              <w:t>s; AB//DE]</w:t>
            </w:r>
          </w:p>
          <w:p w:rsidR="003E28B0" w:rsidRPr="005E341F" w:rsidRDefault="003E28B0" w:rsidP="003E28B0">
            <w:pPr>
              <w:pStyle w:val="ListParagraph"/>
              <w:ind w:left="0" w:right="-57"/>
            </w:pPr>
            <w:r>
              <w:t xml:space="preserve">       BC = CD         </w:t>
            </w:r>
            <w:r w:rsidRPr="005E341F">
              <w:t>[Given]</w:t>
            </w:r>
          </w:p>
          <w:p w:rsidR="003E28B0" w:rsidRPr="005E341F" w:rsidRDefault="003E28B0" w:rsidP="003E28B0">
            <w:pPr>
              <w:pStyle w:val="ListParagraph"/>
              <w:ind w:left="0" w:right="-57"/>
            </w:pPr>
            <w:r>
              <w:t xml:space="preserve">   </w:t>
            </w:r>
            <w:r w:rsidRPr="005E341F">
              <w:t xml:space="preserve"> ΔABC ≡ ΔEDC      [A;A;S]</w:t>
            </w:r>
          </w:p>
          <w:p w:rsidR="003E28B0" w:rsidRDefault="003E28B0" w:rsidP="00A83479">
            <w:pPr>
              <w:pStyle w:val="ListParagraph"/>
              <w:ind w:left="0" w:right="-57"/>
            </w:pPr>
            <w:r w:rsidRPr="003E28B0">
              <w:rPr>
                <w:bCs/>
              </w:rPr>
              <w:t xml:space="preserve">     </w:t>
            </w:r>
          </w:p>
        </w:tc>
        <w:tc>
          <w:tcPr>
            <w:tcW w:w="1984" w:type="dxa"/>
          </w:tcPr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 xml:space="preserve">S  </w:t>
            </w: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</w:p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 xml:space="preserve"> S   </w:t>
            </w: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 xml:space="preserve"> 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S/R</w:t>
            </w:r>
          </w:p>
          <w:p w:rsidR="003E28B0" w:rsidRPr="003E28B0" w:rsidRDefault="003E28B0" w:rsidP="003E28B0">
            <w:pPr>
              <w:pStyle w:val="ListParagraph"/>
              <w:ind w:left="0" w:right="-57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R</w:t>
            </w:r>
          </w:p>
          <w:p w:rsidR="003E28B0" w:rsidRPr="00A83479" w:rsidRDefault="003E28B0" w:rsidP="00A83479">
            <w:pPr>
              <w:pStyle w:val="ListParagraph"/>
              <w:ind w:left="0" w:right="-57"/>
              <w:rPr>
                <w:bCs/>
              </w:rPr>
            </w:pPr>
          </w:p>
        </w:tc>
        <w:tc>
          <w:tcPr>
            <w:tcW w:w="851" w:type="dxa"/>
          </w:tcPr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Default="00B32191" w:rsidP="003E28B0">
            <w:r>
              <w:rPr>
                <w:bCs/>
              </w:rPr>
              <w:t>(5</w:t>
            </w:r>
            <w:r w:rsidR="003E28B0" w:rsidRPr="003E28B0">
              <w:rPr>
                <w:bCs/>
              </w:rPr>
              <w:t>)</w:t>
            </w:r>
          </w:p>
        </w:tc>
        <w:tc>
          <w:tcPr>
            <w:tcW w:w="912" w:type="dxa"/>
          </w:tcPr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5B33C6" w:rsidP="003E28B0">
            <w:r>
              <w:t>4</w:t>
            </w:r>
          </w:p>
        </w:tc>
      </w:tr>
      <w:tr w:rsidR="002304AF" w:rsidTr="002304AF">
        <w:tc>
          <w:tcPr>
            <w:tcW w:w="959" w:type="dxa"/>
          </w:tcPr>
          <w:p w:rsidR="002304AF" w:rsidRDefault="00313166" w:rsidP="003E28B0">
            <w:r>
              <w:t>4.3</w:t>
            </w:r>
          </w:p>
        </w:tc>
        <w:tc>
          <w:tcPr>
            <w:tcW w:w="8283" w:type="dxa"/>
            <w:gridSpan w:val="4"/>
          </w:tcPr>
          <w:p w:rsidR="002304AF" w:rsidRDefault="00F814DB" w:rsidP="003E28B0">
            <w:pPr>
              <w:pStyle w:val="ListParagraph"/>
              <w:ind w:left="0" w:right="-57"/>
            </w:pPr>
            <w:r>
              <w:rPr>
                <w:noProof/>
                <w:lang w:val="en-ZA" w:eastAsia="en-ZA"/>
              </w:rPr>
              <w:pict>
                <v:group id="_x0000_s1308" style="position:absolute;margin-left:11.65pt;margin-top:3.65pt;width:317.6pt;height:206.85pt;z-index:251661312;mso-position-horizontal-relative:text;mso-position-vertical-relative:text" coordorigin="2326,1263" coordsize="6352,4137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87" o:spid="_x0000_s1259" type="#_x0000_t5" style="position:absolute;left:2685;top:1525;width:5550;height:3630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" adj="20377" filled="f" strokeweight=".25pt"/>
                  <v:line id="Straight Connector 88" o:spid="_x0000_s1260" style="position:absolute;visibility:visible;mso-width-relative:margin" from="4035,4195" to="8115,4195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"/>
                  <v:line id="Straight Connector 3" o:spid="_x0000_s1261" style="position:absolute;flip:x y;visibility:visible" from="6105,4064" to="6300,4199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"/>
                  <v:line id="Straight Connector 8" o:spid="_x0000_s1262" style="position:absolute;flip:x y;visibility:visible" from="6030,5010" to="6300,5160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"/>
                  <v:line id="Straight Connector 10" o:spid="_x0000_s1263" style="position:absolute;flip:x;visibility:visible" from="6105,4199" to="6300,4304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"/>
                  <v:line id="Straight Connector 13" o:spid="_x0000_s1264" style="position:absolute;flip:x;visibility:visible" from="6030,5160" to="6300,5295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"/>
                  <v:shape id="_x0000_s1265" type="#_x0000_t202" style="position:absolute;left:7837;top:1263;width:533;height:435;mso-width-relative:margin;mso-height-relative:margin" o:regroupid="1" filled="f" stroked="f">
                    <v:textbox style="mso-next-textbox:#_x0000_s1265">
                      <w:txbxContent>
                        <w:p w:rsidR="00A83479" w:rsidRPr="007423FE" w:rsidRDefault="00A83479" w:rsidP="002304AF">
                          <w:r w:rsidRPr="007423FE">
                            <w:t>F</w:t>
                          </w:r>
                        </w:p>
                      </w:txbxContent>
                    </v:textbox>
                  </v:shape>
                  <v:shape id="_x0000_s1266" type="#_x0000_t202" style="position:absolute;left:2326;top:4965;width:533;height:435;mso-width-relative:margin;mso-height-relative:margin" o:regroupid="1" filled="f" stroked="f">
                    <v:textbox style="mso-next-textbox:#_x0000_s1266">
                      <w:txbxContent>
                        <w:p w:rsidR="00A83479" w:rsidRPr="007423FE" w:rsidRDefault="00A83479" w:rsidP="002304AF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1267" type="#_x0000_t202" style="position:absolute;left:8145;top:4965;width:533;height:435;mso-width-relative:margin;mso-height-relative:margin" o:regroupid="1" filled="f" stroked="f">
                    <v:textbox style="mso-next-textbox:#_x0000_s1267">
                      <w:txbxContent>
                        <w:p w:rsidR="00A83479" w:rsidRPr="007423FE" w:rsidRDefault="00A83479" w:rsidP="002304AF">
                          <w:r>
                            <w:t>G</w:t>
                          </w:r>
                        </w:p>
                      </w:txbxContent>
                    </v:textbox>
                  </v:shape>
                  <v:shape id="_x0000_s1268" type="#_x0000_t202" style="position:absolute;left:8032;top:3978;width:533;height:435;mso-width-relative:margin;mso-height-relative:margin" o:regroupid="1" filled="f" stroked="f">
                    <v:textbox style="mso-next-textbox:#_x0000_s1268">
                      <w:txbxContent>
                        <w:p w:rsidR="00A83479" w:rsidRPr="007423FE" w:rsidRDefault="00A83479" w:rsidP="002304AF">
                          <w:r>
                            <w:t>E</w:t>
                          </w:r>
                        </w:p>
                      </w:txbxContent>
                    </v:textbox>
                  </v:shape>
                  <v:shape id="_x0000_s1269" type="#_x0000_t202" style="position:absolute;left:3682;top:3948;width:533;height:435;mso-width-relative:margin;mso-height-relative:margin" o:regroupid="1" filled="f" stroked="f">
                    <v:textbox style="mso-next-textbox:#_x0000_s1269">
                      <w:txbxContent>
                        <w:p w:rsidR="00A83479" w:rsidRPr="007423FE" w:rsidRDefault="00A83479" w:rsidP="002304AF">
                          <w:r>
                            <w:t>U</w:t>
                          </w:r>
                        </w:p>
                      </w:txbxContent>
                    </v:textbox>
                  </v:shape>
                  <v:shape id="_x0000_s1304" type="#_x0000_t202" style="position:absolute;left:4322;top:3850;width:533;height:435;mso-width-relative:margin;mso-height-relative:margin" filled="f" stroked="f">
                    <v:textbox style="mso-next-textbox:#_x0000_s1304">
                      <w:txbxContent>
                        <w:p w:rsidR="00EF1973" w:rsidRPr="007423FE" w:rsidRDefault="00EF1973" w:rsidP="002304AF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305" type="#_x0000_t202" style="position:absolute;left:7721;top:3831;width:533;height:435;mso-width-relative:margin;mso-height-relative:margin" filled="f" stroked="f">
                    <v:textbox style="mso-next-textbox:#_x0000_s1305">
                      <w:txbxContent>
                        <w:p w:rsidR="00EF1973" w:rsidRPr="007423FE" w:rsidRDefault="00EF1973" w:rsidP="002304AF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306" type="#_x0000_t202" style="position:absolute;left:7797;top:4119;width:533;height:435;mso-width-relative:margin;mso-height-relative:margin" filled="f" stroked="f">
                    <v:textbox style="mso-next-textbox:#_x0000_s1306">
                      <w:txbxContent>
                        <w:p w:rsidR="00EF1973" w:rsidRPr="007423FE" w:rsidRDefault="00EF1973" w:rsidP="002304AF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307" type="#_x0000_t202" style="position:absolute;left:3942;top:4119;width:533;height:435;mso-width-relative:margin;mso-height-relative:margin" filled="f" stroked="f">
                    <v:textbox style="mso-next-textbox:#_x0000_s1307">
                      <w:txbxContent>
                        <w:p w:rsidR="00EF1973" w:rsidRPr="007423FE" w:rsidRDefault="00EF1973" w:rsidP="002304AF">
                          <w:r>
                            <w:t>2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>
            <w:pPr>
              <w:pStyle w:val="ListParagraph"/>
              <w:ind w:left="0" w:right="-57"/>
            </w:pPr>
          </w:p>
          <w:p w:rsidR="002304AF" w:rsidRDefault="002304AF" w:rsidP="003E28B0"/>
        </w:tc>
      </w:tr>
      <w:tr w:rsidR="003E28B0" w:rsidTr="003E28B0">
        <w:tc>
          <w:tcPr>
            <w:tcW w:w="959" w:type="dxa"/>
          </w:tcPr>
          <w:p w:rsidR="003E28B0" w:rsidRDefault="003E28B0" w:rsidP="003E28B0"/>
        </w:tc>
        <w:tc>
          <w:tcPr>
            <w:tcW w:w="4536" w:type="dxa"/>
          </w:tcPr>
          <w:p w:rsidR="003E28B0" w:rsidRDefault="003E28B0" w:rsidP="003E28B0">
            <w:pPr>
              <w:pStyle w:val="ListParagraph"/>
              <w:ind w:left="0" w:right="-57"/>
              <w:rPr>
                <w:noProof/>
                <w:lang w:eastAsia="en-ZA"/>
              </w:rPr>
            </w:pPr>
          </w:p>
          <w:p w:rsidR="003E28B0" w:rsidRDefault="002304AF" w:rsidP="002304AF">
            <w:pPr>
              <w:pStyle w:val="ListParagraph"/>
              <w:ind w:left="0" w:right="-57"/>
              <w:rPr>
                <w:noProof/>
                <w:lang w:eastAsia="en-ZA"/>
              </w:rPr>
            </w:pPr>
            <w:r>
              <w:rPr>
                <w:noProof/>
                <w:lang w:eastAsia="en-ZA"/>
              </w:rPr>
              <w:t xml:space="preserve">    In </w:t>
            </w:r>
            <w:r w:rsidR="003E28B0">
              <w:rPr>
                <w:noProof/>
                <w:lang w:eastAsia="en-ZA"/>
              </w:rPr>
              <w:t xml:space="preserve"> </w:t>
            </w:r>
            <w:r w:rsidRPr="005E341F">
              <w:rPr>
                <w:noProof/>
                <w:lang w:eastAsia="en-ZA"/>
              </w:rPr>
              <w:t>ΔFUE</w:t>
            </w:r>
            <w:r>
              <w:rPr>
                <w:noProof/>
                <w:lang w:eastAsia="en-ZA"/>
              </w:rPr>
              <w:t xml:space="preserve"> ///  ΔFDG</w:t>
            </w:r>
          </w:p>
          <w:p w:rsidR="002304AF" w:rsidRDefault="002304AF" w:rsidP="002304AF">
            <w:pPr>
              <w:pStyle w:val="ListParagraph"/>
              <w:ind w:left="0" w:right="-57"/>
              <w:rPr>
                <w:noProof/>
                <w:lang w:eastAsia="en-ZA"/>
              </w:rPr>
            </w:pPr>
            <w:r>
              <w:rPr>
                <w:noProof/>
                <w:lang w:eastAsia="en-ZA"/>
              </w:rPr>
              <w:t xml:space="preserve">             </w:t>
            </w:r>
            <w:r w:rsidRPr="002304AF">
              <w:rPr>
                <w:noProof/>
                <w:position w:val="-4"/>
                <w:lang w:eastAsia="en-ZA"/>
              </w:rPr>
              <w:object w:dxaOrig="680" w:dyaOrig="420">
                <v:shape id="_x0000_i1053" type="#_x0000_t75" style="width:34.6pt;height:20.1pt" o:ole="">
                  <v:imagedata r:id="rId50" o:title=""/>
                </v:shape>
                <o:OLEObject Type="Embed" ProgID="Equation.3" ShapeID="_x0000_i1053" DrawAspect="Content" ObjectID="_1556388089" r:id="rId51"/>
              </w:object>
            </w:r>
            <w:r>
              <w:rPr>
                <w:noProof/>
                <w:lang w:eastAsia="en-ZA"/>
              </w:rPr>
              <w:t xml:space="preserve">  [common]</w:t>
            </w:r>
          </w:p>
          <w:p w:rsidR="002304AF" w:rsidRDefault="002304AF" w:rsidP="002304AF">
            <w:pPr>
              <w:pStyle w:val="ListParagraph"/>
              <w:ind w:left="0" w:right="-57"/>
              <w:rPr>
                <w:noProof/>
                <w:lang w:eastAsia="en-ZA"/>
              </w:rPr>
            </w:pPr>
            <w:r>
              <w:rPr>
                <w:noProof/>
                <w:lang w:eastAsia="en-ZA"/>
              </w:rPr>
              <w:t xml:space="preserve">             </w:t>
            </w:r>
            <w:r w:rsidR="00EF1973" w:rsidRPr="00EF1973">
              <w:rPr>
                <w:noProof/>
                <w:position w:val="-10"/>
                <w:lang w:eastAsia="en-ZA"/>
              </w:rPr>
              <w:object w:dxaOrig="760" w:dyaOrig="480">
                <v:shape id="_x0000_i1054" type="#_x0000_t75" style="width:38.75pt;height:24.25pt" o:ole="">
                  <v:imagedata r:id="rId52" o:title=""/>
                </v:shape>
                <o:OLEObject Type="Embed" ProgID="Equation.3" ShapeID="_x0000_i1054" DrawAspect="Content" ObjectID="_1556388090" r:id="rId53"/>
              </w:object>
            </w:r>
            <w:r>
              <w:rPr>
                <w:noProof/>
                <w:lang w:eastAsia="en-ZA"/>
              </w:rPr>
              <w:t xml:space="preserve"> [Corresp angles, UE // DG]</w:t>
            </w:r>
          </w:p>
          <w:p w:rsidR="002304AF" w:rsidRDefault="002304AF" w:rsidP="002304AF">
            <w:pPr>
              <w:pStyle w:val="ListParagraph"/>
              <w:ind w:left="0" w:right="-57"/>
              <w:rPr>
                <w:noProof/>
                <w:lang w:eastAsia="en-ZA"/>
              </w:rPr>
            </w:pPr>
            <w:r>
              <w:rPr>
                <w:noProof/>
                <w:lang w:eastAsia="en-ZA"/>
              </w:rPr>
              <w:t xml:space="preserve">             </w:t>
            </w:r>
            <w:r w:rsidR="00DD086C" w:rsidRPr="00EF1973">
              <w:rPr>
                <w:noProof/>
                <w:position w:val="-10"/>
                <w:lang w:eastAsia="en-ZA"/>
              </w:rPr>
              <w:object w:dxaOrig="720" w:dyaOrig="480">
                <v:shape id="_x0000_i1055" type="#_x0000_t75" style="width:36.7pt;height:24.25pt" o:ole="">
                  <v:imagedata r:id="rId54" o:title=""/>
                </v:shape>
                <o:OLEObject Type="Embed" ProgID="Equation.3" ShapeID="_x0000_i1055" DrawAspect="Content" ObjectID="_1556388091" r:id="rId55"/>
              </w:object>
            </w:r>
            <w:r>
              <w:rPr>
                <w:noProof/>
                <w:lang w:eastAsia="en-ZA"/>
              </w:rPr>
              <w:t xml:space="preserve"> [Corresp angles, UE // DG]</w:t>
            </w:r>
          </w:p>
          <w:p w:rsidR="002304AF" w:rsidRDefault="003E28B0" w:rsidP="003E28B0">
            <w:pPr>
              <w:pStyle w:val="ListParagraph"/>
              <w:ind w:left="0" w:right="-57"/>
              <w:rPr>
                <w:noProof/>
                <w:lang w:eastAsia="en-ZA"/>
              </w:rPr>
            </w:pPr>
            <w:r>
              <w:rPr>
                <w:noProof/>
                <w:lang w:eastAsia="en-ZA"/>
              </w:rPr>
              <w:t xml:space="preserve"> </w:t>
            </w:r>
            <w:r w:rsidR="002304AF">
              <w:rPr>
                <w:noProof/>
                <w:lang w:eastAsia="en-ZA"/>
              </w:rPr>
              <w:t xml:space="preserve">        </w:t>
            </w:r>
            <w:r w:rsidR="002304AF" w:rsidRPr="005E341F">
              <w:rPr>
                <w:noProof/>
                <w:lang w:eastAsia="en-ZA"/>
              </w:rPr>
              <w:t>ΔFUE</w:t>
            </w:r>
            <w:r w:rsidR="002304AF">
              <w:rPr>
                <w:noProof/>
                <w:lang w:eastAsia="en-ZA"/>
              </w:rPr>
              <w:t xml:space="preserve"> ///  ΔFDG [AAA]</w:t>
            </w:r>
          </w:p>
          <w:p w:rsidR="003E28B0" w:rsidRPr="005E341F" w:rsidRDefault="003E28B0" w:rsidP="003E28B0">
            <w:pPr>
              <w:pStyle w:val="ListParagraph"/>
              <w:ind w:left="0" w:right="-57"/>
              <w:rPr>
                <w:noProof/>
                <w:lang w:eastAsia="en-ZA"/>
              </w:rPr>
            </w:pPr>
          </w:p>
          <w:p w:rsidR="003E28B0" w:rsidRDefault="003E28B0" w:rsidP="003E28B0">
            <w:pPr>
              <w:pStyle w:val="ListParagraph"/>
              <w:ind w:left="0" w:right="-57"/>
            </w:pPr>
          </w:p>
        </w:tc>
        <w:tc>
          <w:tcPr>
            <w:tcW w:w="1984" w:type="dxa"/>
          </w:tcPr>
          <w:p w:rsidR="00A83479" w:rsidRDefault="00A83479" w:rsidP="003E28B0">
            <w:pPr>
              <w:pStyle w:val="ListParagraph"/>
              <w:ind w:left="0" w:right="-57"/>
              <w:jc w:val="both"/>
              <w:rPr>
                <w:bCs/>
              </w:rPr>
            </w:pPr>
          </w:p>
          <w:p w:rsidR="00A83479" w:rsidRDefault="00A83479" w:rsidP="003E28B0">
            <w:pPr>
              <w:pStyle w:val="ListParagraph"/>
              <w:ind w:left="0" w:right="-57"/>
              <w:jc w:val="both"/>
              <w:rPr>
                <w:bCs/>
              </w:rPr>
            </w:pPr>
          </w:p>
          <w:p w:rsidR="00A83479" w:rsidRDefault="00A83479" w:rsidP="003E28B0">
            <w:pPr>
              <w:pStyle w:val="ListParagraph"/>
              <w:ind w:left="0" w:right="-57"/>
              <w:jc w:val="both"/>
              <w:rPr>
                <w:bCs/>
              </w:rPr>
            </w:pPr>
          </w:p>
          <w:p w:rsidR="003E28B0" w:rsidRPr="003E28B0" w:rsidRDefault="003E28B0" w:rsidP="003E28B0">
            <w:pPr>
              <w:pStyle w:val="ListParagraph"/>
              <w:ind w:left="0" w:right="-57"/>
              <w:jc w:val="both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="008B642E">
              <w:rPr>
                <w:bCs/>
              </w:rPr>
              <w:t xml:space="preserve"> S/R</w:t>
            </w:r>
          </w:p>
          <w:p w:rsidR="003E28B0" w:rsidRPr="003E28B0" w:rsidRDefault="003E28B0" w:rsidP="003E28B0">
            <w:pPr>
              <w:pStyle w:val="ListParagraph"/>
              <w:ind w:left="0" w:right="-57"/>
              <w:jc w:val="both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</w:t>
            </w: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R</w:t>
            </w:r>
          </w:p>
          <w:p w:rsidR="003E28B0" w:rsidRPr="003E28B0" w:rsidRDefault="00EA0FA8" w:rsidP="003E28B0">
            <w:pPr>
              <w:pStyle w:val="ListParagraph"/>
              <w:ind w:left="0" w:right="-57"/>
              <w:jc w:val="both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Pr="003E28B0">
              <w:rPr>
                <w:bCs/>
              </w:rPr>
              <w:t>S</w:t>
            </w:r>
            <w:r>
              <w:rPr>
                <w:bCs/>
              </w:rPr>
              <w:t>/R</w:t>
            </w:r>
          </w:p>
          <w:p w:rsidR="003E28B0" w:rsidRPr="003E28B0" w:rsidRDefault="003E28B0" w:rsidP="003E28B0">
            <w:pPr>
              <w:pStyle w:val="ListParagraph"/>
              <w:ind w:left="0" w:right="-57"/>
              <w:jc w:val="both"/>
              <w:rPr>
                <w:bCs/>
              </w:rPr>
            </w:pPr>
            <w:r w:rsidRPr="003E28B0">
              <w:rPr>
                <w:bCs/>
              </w:rPr>
              <w:sym w:font="Wingdings" w:char="F0FC"/>
            </w:r>
            <w:r w:rsidR="00EA0FA8">
              <w:rPr>
                <w:bCs/>
              </w:rPr>
              <w:t>AAA</w:t>
            </w:r>
          </w:p>
          <w:p w:rsidR="003E28B0" w:rsidRDefault="003E28B0" w:rsidP="003E28B0"/>
          <w:p w:rsidR="003E28B0" w:rsidRPr="0085014C" w:rsidRDefault="003E28B0" w:rsidP="003E28B0"/>
          <w:p w:rsidR="003E28B0" w:rsidRDefault="003E28B0" w:rsidP="003E28B0"/>
        </w:tc>
        <w:tc>
          <w:tcPr>
            <w:tcW w:w="851" w:type="dxa"/>
          </w:tcPr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Pr="003E28B0" w:rsidRDefault="003E28B0" w:rsidP="003E28B0">
            <w:pPr>
              <w:rPr>
                <w:bCs/>
              </w:rPr>
            </w:pPr>
          </w:p>
          <w:p w:rsidR="003E28B0" w:rsidRDefault="008B642E" w:rsidP="003E28B0">
            <w:r>
              <w:rPr>
                <w:bCs/>
              </w:rPr>
              <w:t>(</w:t>
            </w:r>
            <w:r w:rsidR="00EA0FA8">
              <w:rPr>
                <w:bCs/>
              </w:rPr>
              <w:t>5</w:t>
            </w:r>
            <w:r w:rsidR="003E28B0" w:rsidRPr="003E28B0">
              <w:rPr>
                <w:bCs/>
              </w:rPr>
              <w:t>)</w:t>
            </w:r>
          </w:p>
        </w:tc>
        <w:tc>
          <w:tcPr>
            <w:tcW w:w="912" w:type="dxa"/>
          </w:tcPr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/>
          <w:p w:rsidR="003E28B0" w:rsidRDefault="003E28B0" w:rsidP="003E28B0">
            <w:r>
              <w:t>4</w:t>
            </w:r>
          </w:p>
        </w:tc>
      </w:tr>
      <w:tr w:rsidR="003E28B0" w:rsidTr="003E28B0">
        <w:tc>
          <w:tcPr>
            <w:tcW w:w="959" w:type="dxa"/>
          </w:tcPr>
          <w:p w:rsidR="003E28B0" w:rsidRDefault="003E28B0" w:rsidP="003E28B0"/>
        </w:tc>
        <w:tc>
          <w:tcPr>
            <w:tcW w:w="4536" w:type="dxa"/>
            <w:vAlign w:val="center"/>
          </w:tcPr>
          <w:p w:rsidR="003E28B0" w:rsidRDefault="003E28B0" w:rsidP="003E28B0">
            <w:pPr>
              <w:pStyle w:val="ListParagraph"/>
              <w:ind w:left="0" w:right="-57"/>
              <w:jc w:val="right"/>
            </w:pPr>
            <w:r>
              <w:t>[20]</w:t>
            </w:r>
          </w:p>
        </w:tc>
        <w:tc>
          <w:tcPr>
            <w:tcW w:w="1984" w:type="dxa"/>
            <w:vAlign w:val="center"/>
          </w:tcPr>
          <w:p w:rsidR="003E28B0" w:rsidRPr="003E28B0" w:rsidRDefault="00A83479" w:rsidP="003E28B0">
            <w:pPr>
              <w:pStyle w:val="ListParagraph"/>
              <w:ind w:left="0" w:right="-57"/>
              <w:jc w:val="center"/>
              <w:rPr>
                <w:bCs/>
              </w:rPr>
            </w:pPr>
            <w:r>
              <w:rPr>
                <w:bCs/>
              </w:rPr>
              <w:t xml:space="preserve">L1           </w:t>
            </w:r>
            <w:r w:rsidR="003E28B0" w:rsidRPr="003E28B0">
              <w:rPr>
                <w:bCs/>
              </w:rPr>
              <w:t>L2</w:t>
            </w:r>
          </w:p>
          <w:p w:rsidR="003E28B0" w:rsidRPr="003E28B0" w:rsidRDefault="00A83479" w:rsidP="003E28B0">
            <w:pPr>
              <w:pStyle w:val="ListParagraph"/>
              <w:ind w:left="0" w:right="-57"/>
              <w:jc w:val="center"/>
              <w:rPr>
                <w:bCs/>
              </w:rPr>
            </w:pPr>
            <w:r>
              <w:rPr>
                <w:bCs/>
              </w:rPr>
              <w:t xml:space="preserve">2             </w:t>
            </w:r>
            <w:r w:rsidR="005B33C6">
              <w:rPr>
                <w:bCs/>
              </w:rPr>
              <w:t>8</w:t>
            </w:r>
          </w:p>
        </w:tc>
        <w:tc>
          <w:tcPr>
            <w:tcW w:w="851" w:type="dxa"/>
            <w:vAlign w:val="center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L3</w:t>
            </w: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5</w:t>
            </w:r>
          </w:p>
        </w:tc>
        <w:tc>
          <w:tcPr>
            <w:tcW w:w="912" w:type="dxa"/>
          </w:tcPr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L4</w:t>
            </w:r>
          </w:p>
          <w:p w:rsidR="003E28B0" w:rsidRPr="003E28B0" w:rsidRDefault="003E28B0" w:rsidP="003E28B0">
            <w:pPr>
              <w:pStyle w:val="ListParagraph"/>
              <w:ind w:left="0"/>
              <w:jc w:val="center"/>
              <w:rPr>
                <w:bCs/>
              </w:rPr>
            </w:pPr>
            <w:r w:rsidRPr="003E28B0">
              <w:rPr>
                <w:bCs/>
              </w:rPr>
              <w:t>5</w:t>
            </w:r>
          </w:p>
        </w:tc>
      </w:tr>
      <w:tr w:rsidR="003E28B0" w:rsidRPr="003E28B0" w:rsidTr="003E28B0">
        <w:tc>
          <w:tcPr>
            <w:tcW w:w="9242" w:type="dxa"/>
            <w:gridSpan w:val="5"/>
          </w:tcPr>
          <w:p w:rsidR="003E28B0" w:rsidRPr="003E28B0" w:rsidRDefault="003E28B0" w:rsidP="003E28B0">
            <w:pPr>
              <w:pStyle w:val="ListParagraph"/>
              <w:ind w:left="0"/>
              <w:jc w:val="right"/>
              <w:rPr>
                <w:b/>
                <w:bCs/>
              </w:rPr>
            </w:pPr>
            <w:r w:rsidRPr="003E28B0">
              <w:rPr>
                <w:b/>
                <w:bCs/>
              </w:rPr>
              <w:t>TOTAL: 50</w:t>
            </w:r>
          </w:p>
        </w:tc>
      </w:tr>
    </w:tbl>
    <w:p w:rsidR="003E28B0" w:rsidRDefault="003E28B0" w:rsidP="003E28B0"/>
    <w:p w:rsidR="003E28B0" w:rsidRDefault="003E28B0" w:rsidP="003E28B0">
      <w:r>
        <w:t>TAXONOMY LEVELS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099"/>
        <w:gridCol w:w="1559"/>
        <w:gridCol w:w="1276"/>
      </w:tblGrid>
      <w:tr w:rsidR="003E28B0" w:rsidTr="003E28B0">
        <w:tc>
          <w:tcPr>
            <w:tcW w:w="1136" w:type="dxa"/>
          </w:tcPr>
          <w:p w:rsidR="003E28B0" w:rsidRDefault="003E28B0" w:rsidP="003E28B0">
            <w:r>
              <w:t>Level</w:t>
            </w:r>
          </w:p>
        </w:tc>
        <w:tc>
          <w:tcPr>
            <w:tcW w:w="1099" w:type="dxa"/>
          </w:tcPr>
          <w:p w:rsidR="003E28B0" w:rsidRDefault="003E28B0" w:rsidP="003E28B0">
            <w:r>
              <w:t>CAPS %</w:t>
            </w:r>
          </w:p>
        </w:tc>
        <w:tc>
          <w:tcPr>
            <w:tcW w:w="1559" w:type="dxa"/>
          </w:tcPr>
          <w:p w:rsidR="003E28B0" w:rsidRDefault="003E28B0" w:rsidP="003E28B0">
            <w:r>
              <w:t>Actual Marks</w:t>
            </w:r>
          </w:p>
        </w:tc>
        <w:tc>
          <w:tcPr>
            <w:tcW w:w="1276" w:type="dxa"/>
          </w:tcPr>
          <w:p w:rsidR="003E28B0" w:rsidRDefault="003E28B0" w:rsidP="003E28B0">
            <w:r>
              <w:t>Actual %</w:t>
            </w:r>
          </w:p>
        </w:tc>
      </w:tr>
      <w:tr w:rsidR="003E28B0" w:rsidTr="003E28B0">
        <w:tc>
          <w:tcPr>
            <w:tcW w:w="1136" w:type="dxa"/>
          </w:tcPr>
          <w:p w:rsidR="003E28B0" w:rsidRDefault="003E28B0" w:rsidP="003E28B0">
            <w:r>
              <w:t>1</w:t>
            </w:r>
          </w:p>
        </w:tc>
        <w:tc>
          <w:tcPr>
            <w:tcW w:w="1099" w:type="dxa"/>
          </w:tcPr>
          <w:p w:rsidR="003E28B0" w:rsidRDefault="003E28B0" w:rsidP="003E28B0">
            <w:pPr>
              <w:jc w:val="center"/>
            </w:pPr>
            <w:r>
              <w:t>40</w:t>
            </w:r>
          </w:p>
        </w:tc>
        <w:tc>
          <w:tcPr>
            <w:tcW w:w="1559" w:type="dxa"/>
          </w:tcPr>
          <w:p w:rsidR="003E28B0" w:rsidRDefault="003E28B0" w:rsidP="003E28B0">
            <w:pPr>
              <w:jc w:val="center"/>
            </w:pPr>
            <w:r>
              <w:t>1</w:t>
            </w:r>
            <w:r w:rsidR="00B32191">
              <w:t>6</w:t>
            </w:r>
          </w:p>
        </w:tc>
        <w:tc>
          <w:tcPr>
            <w:tcW w:w="1276" w:type="dxa"/>
          </w:tcPr>
          <w:p w:rsidR="003E28B0" w:rsidRDefault="00B32191" w:rsidP="003E28B0">
            <w:pPr>
              <w:jc w:val="center"/>
            </w:pPr>
            <w:r>
              <w:t>32</w:t>
            </w:r>
          </w:p>
        </w:tc>
      </w:tr>
      <w:tr w:rsidR="003E28B0" w:rsidTr="003E28B0">
        <w:tc>
          <w:tcPr>
            <w:tcW w:w="1136" w:type="dxa"/>
          </w:tcPr>
          <w:p w:rsidR="003E28B0" w:rsidRDefault="003E28B0" w:rsidP="003E28B0">
            <w:r>
              <w:t>2</w:t>
            </w:r>
          </w:p>
        </w:tc>
        <w:tc>
          <w:tcPr>
            <w:tcW w:w="1099" w:type="dxa"/>
          </w:tcPr>
          <w:p w:rsidR="003E28B0" w:rsidRDefault="003E28B0" w:rsidP="003E28B0">
            <w:pPr>
              <w:jc w:val="center"/>
            </w:pPr>
            <w:r>
              <w:t>30</w:t>
            </w:r>
          </w:p>
        </w:tc>
        <w:tc>
          <w:tcPr>
            <w:tcW w:w="1559" w:type="dxa"/>
          </w:tcPr>
          <w:p w:rsidR="003E28B0" w:rsidRDefault="003E28B0" w:rsidP="003E28B0">
            <w:pPr>
              <w:jc w:val="center"/>
            </w:pPr>
            <w:r>
              <w:t>2</w:t>
            </w:r>
            <w:r w:rsidR="00B32191">
              <w:t>0</w:t>
            </w:r>
          </w:p>
        </w:tc>
        <w:tc>
          <w:tcPr>
            <w:tcW w:w="1276" w:type="dxa"/>
          </w:tcPr>
          <w:p w:rsidR="003E28B0" w:rsidRDefault="003E28B0" w:rsidP="003E28B0">
            <w:pPr>
              <w:jc w:val="center"/>
            </w:pPr>
            <w:r>
              <w:t>4</w:t>
            </w:r>
            <w:r w:rsidR="00B32191">
              <w:t>0</w:t>
            </w:r>
          </w:p>
        </w:tc>
      </w:tr>
      <w:tr w:rsidR="003E28B0" w:rsidTr="003E28B0">
        <w:tc>
          <w:tcPr>
            <w:tcW w:w="1136" w:type="dxa"/>
          </w:tcPr>
          <w:p w:rsidR="003E28B0" w:rsidRDefault="003E28B0" w:rsidP="003E28B0">
            <w:r>
              <w:t>3</w:t>
            </w:r>
          </w:p>
        </w:tc>
        <w:tc>
          <w:tcPr>
            <w:tcW w:w="1099" w:type="dxa"/>
          </w:tcPr>
          <w:p w:rsidR="003E28B0" w:rsidRDefault="003E28B0" w:rsidP="003E28B0">
            <w:pPr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3E28B0" w:rsidRDefault="00B32191" w:rsidP="003E28B0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3E28B0" w:rsidRDefault="003E28B0" w:rsidP="003E28B0">
            <w:pPr>
              <w:jc w:val="center"/>
            </w:pPr>
            <w:r>
              <w:t>18</w:t>
            </w:r>
          </w:p>
        </w:tc>
      </w:tr>
      <w:tr w:rsidR="003E28B0" w:rsidTr="003E28B0">
        <w:tc>
          <w:tcPr>
            <w:tcW w:w="1136" w:type="dxa"/>
          </w:tcPr>
          <w:p w:rsidR="003E28B0" w:rsidRDefault="003E28B0" w:rsidP="003E28B0">
            <w:r>
              <w:t>4</w:t>
            </w:r>
          </w:p>
        </w:tc>
        <w:tc>
          <w:tcPr>
            <w:tcW w:w="1099" w:type="dxa"/>
          </w:tcPr>
          <w:p w:rsidR="003E28B0" w:rsidRDefault="003E28B0" w:rsidP="003E28B0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3E28B0" w:rsidRDefault="003E28B0" w:rsidP="003E28B0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3E28B0" w:rsidRDefault="003E28B0" w:rsidP="003E28B0">
            <w:pPr>
              <w:jc w:val="center"/>
            </w:pPr>
            <w:r>
              <w:t>10</w:t>
            </w:r>
          </w:p>
        </w:tc>
      </w:tr>
      <w:tr w:rsidR="003E28B0" w:rsidTr="003E28B0">
        <w:tc>
          <w:tcPr>
            <w:tcW w:w="1136" w:type="dxa"/>
          </w:tcPr>
          <w:p w:rsidR="003E28B0" w:rsidRDefault="003E28B0" w:rsidP="003E28B0">
            <w:r>
              <w:t>TOTALS</w:t>
            </w:r>
          </w:p>
        </w:tc>
        <w:tc>
          <w:tcPr>
            <w:tcW w:w="1099" w:type="dxa"/>
          </w:tcPr>
          <w:p w:rsidR="003E28B0" w:rsidRDefault="003E28B0" w:rsidP="003E28B0">
            <w:pPr>
              <w:jc w:val="center"/>
            </w:pPr>
            <w:r>
              <w:t>100</w:t>
            </w:r>
          </w:p>
        </w:tc>
        <w:tc>
          <w:tcPr>
            <w:tcW w:w="1559" w:type="dxa"/>
          </w:tcPr>
          <w:p w:rsidR="003E28B0" w:rsidRDefault="003E28B0" w:rsidP="003E28B0">
            <w:pPr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E28B0" w:rsidRDefault="003E28B0" w:rsidP="003E28B0">
            <w:pPr>
              <w:jc w:val="center"/>
            </w:pPr>
            <w:r>
              <w:t>100</w:t>
            </w:r>
          </w:p>
        </w:tc>
      </w:tr>
    </w:tbl>
    <w:p w:rsidR="003E28B0" w:rsidRDefault="003E28B0">
      <w:pPr>
        <w:rPr>
          <w:b/>
        </w:rPr>
      </w:pPr>
    </w:p>
    <w:sectPr w:rsidR="003E28B0" w:rsidSect="003A6E63">
      <w:headerReference w:type="even" r:id="rId56"/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pgSz w:w="12240" w:h="15840"/>
      <w:pgMar w:top="1134" w:right="1134" w:bottom="1134" w:left="1134" w:header="720" w:footer="720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31C" w:rsidRDefault="0060031C" w:rsidP="009E4071">
      <w:pPr>
        <w:pStyle w:val="ListParagraph"/>
      </w:pPr>
      <w:r>
        <w:separator/>
      </w:r>
    </w:p>
  </w:endnote>
  <w:endnote w:type="continuationSeparator" w:id="0">
    <w:p w:rsidR="0060031C" w:rsidRDefault="0060031C" w:rsidP="009E4071">
      <w:pPr>
        <w:pStyle w:val="List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DB" w:rsidRDefault="00F814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479" w:rsidRPr="009E4071" w:rsidRDefault="00A83479" w:rsidP="00F814DB">
    <w:pPr>
      <w:pStyle w:val="Footer"/>
      <w:tabs>
        <w:tab w:val="clear" w:pos="4680"/>
        <w:tab w:val="clear" w:pos="9360"/>
        <w:tab w:val="right" w:pos="9972"/>
      </w:tabs>
      <w:jc w:val="center"/>
      <w:rPr>
        <w:sz w:val="20"/>
        <w:szCs w:val="20"/>
      </w:rPr>
    </w:pPr>
    <w:r>
      <w:rPr>
        <w:sz w:val="20"/>
        <w:szCs w:val="20"/>
      </w:rPr>
      <w:t>Copyright Reserved</w:t>
    </w:r>
    <w:r w:rsidR="00F814DB">
      <w:rPr>
        <w:sz w:val="20"/>
        <w:szCs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76" type="#_x0000_t75" style="width:270.7pt;height:22.85pt" o:ole="">
          <v:imagedata r:id="rId1" o:title=""/>
        </v:shape>
        <w:control r:id="rId2" w:name="TBarCode101" w:shapeid="_x0000_i1076"/>
      </w:obje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DB" w:rsidRPr="00F814DB" w:rsidRDefault="00F814DB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/>
      </w:rPr>
    </w:pPr>
    <w:r>
      <w:rPr>
        <w:caps/>
        <w:noProof/>
        <w:color w:val="4F81BD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86" type="#_x0000_t75" style="width:270.7pt;height:17.3pt" o:ole="">
          <v:imagedata r:id="rId1" o:title=""/>
        </v:shape>
        <w:control r:id="rId2" w:name="TBarCode102" w:shapeid="_x0000_i1086"/>
      </w:object>
    </w:r>
  </w:p>
  <w:p w:rsidR="00A83479" w:rsidRPr="009E4071" w:rsidRDefault="00A83479" w:rsidP="003A6E63">
    <w:pPr>
      <w:pStyle w:val="Footer"/>
      <w:tabs>
        <w:tab w:val="clear" w:pos="4680"/>
        <w:tab w:val="clear" w:pos="9360"/>
        <w:tab w:val="right" w:pos="9972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31C" w:rsidRDefault="0060031C" w:rsidP="009E4071">
      <w:pPr>
        <w:pStyle w:val="ListParagraph"/>
      </w:pPr>
      <w:r>
        <w:separator/>
      </w:r>
    </w:p>
  </w:footnote>
  <w:footnote w:type="continuationSeparator" w:id="0">
    <w:p w:rsidR="0060031C" w:rsidRDefault="0060031C" w:rsidP="009E4071">
      <w:pPr>
        <w:pStyle w:val="List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DB" w:rsidRDefault="00F814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479" w:rsidRPr="009E4071" w:rsidRDefault="00A83479" w:rsidP="003A6E63">
    <w:pPr>
      <w:pStyle w:val="Header"/>
      <w:tabs>
        <w:tab w:val="clear" w:pos="4320"/>
        <w:tab w:val="clear" w:pos="8640"/>
        <w:tab w:val="center" w:pos="4820"/>
        <w:tab w:val="right" w:pos="9923"/>
      </w:tabs>
      <w:rPr>
        <w:sz w:val="20"/>
        <w:szCs w:val="20"/>
      </w:rPr>
    </w:pPr>
    <w:r>
      <w:rPr>
        <w:sz w:val="20"/>
        <w:szCs w:val="20"/>
      </w:rPr>
      <w:t>Technical Mathematics/P2</w:t>
    </w:r>
    <w:r w:rsidRPr="009E4071">
      <w:rPr>
        <w:sz w:val="20"/>
        <w:szCs w:val="20"/>
      </w:rPr>
      <w:tab/>
    </w:r>
    <w:r w:rsidR="00D4176F" w:rsidRPr="009E4071">
      <w:rPr>
        <w:sz w:val="20"/>
        <w:szCs w:val="20"/>
      </w:rPr>
      <w:fldChar w:fldCharType="begin"/>
    </w:r>
    <w:r w:rsidRPr="009E4071">
      <w:rPr>
        <w:sz w:val="20"/>
        <w:szCs w:val="20"/>
      </w:rPr>
      <w:instrText xml:space="preserve"> PAGE   \* MERGEFORMAT </w:instrText>
    </w:r>
    <w:r w:rsidR="00D4176F" w:rsidRPr="009E4071">
      <w:rPr>
        <w:sz w:val="20"/>
        <w:szCs w:val="20"/>
      </w:rPr>
      <w:fldChar w:fldCharType="separate"/>
    </w:r>
    <w:r w:rsidR="00F814DB">
      <w:rPr>
        <w:noProof/>
        <w:sz w:val="20"/>
        <w:szCs w:val="20"/>
      </w:rPr>
      <w:t>2</w:t>
    </w:r>
    <w:r w:rsidR="00D4176F" w:rsidRPr="009E4071">
      <w:rPr>
        <w:sz w:val="20"/>
        <w:szCs w:val="20"/>
      </w:rPr>
      <w:fldChar w:fldCharType="end"/>
    </w:r>
    <w:r>
      <w:rPr>
        <w:sz w:val="20"/>
        <w:szCs w:val="20"/>
      </w:rPr>
      <w:tab/>
    </w:r>
    <w:r w:rsidR="001C5D00">
      <w:rPr>
        <w:sz w:val="20"/>
        <w:szCs w:val="20"/>
      </w:rPr>
      <w:t>NW/</w:t>
    </w:r>
    <w:r w:rsidRPr="009E4071">
      <w:rPr>
        <w:sz w:val="20"/>
        <w:szCs w:val="20"/>
      </w:rPr>
      <w:t xml:space="preserve"> </w:t>
    </w:r>
    <w:r w:rsidR="001C5D00">
      <w:rPr>
        <w:sz w:val="20"/>
        <w:szCs w:val="20"/>
      </w:rPr>
      <w:t>June 2017</w:t>
    </w:r>
  </w:p>
  <w:p w:rsidR="00A83479" w:rsidRPr="009E4071" w:rsidRDefault="00A83479" w:rsidP="009E4071">
    <w:pPr>
      <w:pStyle w:val="Header"/>
      <w:tabs>
        <w:tab w:val="clear" w:pos="4320"/>
        <w:tab w:val="clear" w:pos="8640"/>
        <w:tab w:val="center" w:pos="4820"/>
        <w:tab w:val="right" w:pos="9923"/>
      </w:tabs>
      <w:rPr>
        <w:sz w:val="20"/>
        <w:szCs w:val="20"/>
      </w:rPr>
    </w:pPr>
    <w:r>
      <w:rPr>
        <w:sz w:val="20"/>
        <w:szCs w:val="20"/>
      </w:rPr>
      <w:tab/>
      <w:t>Grade 10  Memorandum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DB" w:rsidRDefault="00F814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formsDesign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5D45"/>
    <w:rsid w:val="00000570"/>
    <w:rsid w:val="000119F1"/>
    <w:rsid w:val="00030424"/>
    <w:rsid w:val="00030EFA"/>
    <w:rsid w:val="00050175"/>
    <w:rsid w:val="000574F6"/>
    <w:rsid w:val="00067493"/>
    <w:rsid w:val="00076094"/>
    <w:rsid w:val="000838FC"/>
    <w:rsid w:val="00086243"/>
    <w:rsid w:val="00092A3C"/>
    <w:rsid w:val="00092EB4"/>
    <w:rsid w:val="00096591"/>
    <w:rsid w:val="000B0518"/>
    <w:rsid w:val="000C6CCD"/>
    <w:rsid w:val="000D2308"/>
    <w:rsid w:val="000F0A62"/>
    <w:rsid w:val="000F45C3"/>
    <w:rsid w:val="001026D2"/>
    <w:rsid w:val="00106A83"/>
    <w:rsid w:val="00106D88"/>
    <w:rsid w:val="00116931"/>
    <w:rsid w:val="00140C5F"/>
    <w:rsid w:val="00151D34"/>
    <w:rsid w:val="00156AA3"/>
    <w:rsid w:val="00157A8D"/>
    <w:rsid w:val="00162855"/>
    <w:rsid w:val="001720B2"/>
    <w:rsid w:val="00172C40"/>
    <w:rsid w:val="00180D6C"/>
    <w:rsid w:val="00181676"/>
    <w:rsid w:val="001977B6"/>
    <w:rsid w:val="001A0C19"/>
    <w:rsid w:val="001B4315"/>
    <w:rsid w:val="001C5D00"/>
    <w:rsid w:val="001C6F52"/>
    <w:rsid w:val="001D3B46"/>
    <w:rsid w:val="001E04D0"/>
    <w:rsid w:val="001F00D1"/>
    <w:rsid w:val="001F76D4"/>
    <w:rsid w:val="00201C33"/>
    <w:rsid w:val="0020748E"/>
    <w:rsid w:val="002304AF"/>
    <w:rsid w:val="00261740"/>
    <w:rsid w:val="002676EB"/>
    <w:rsid w:val="00282881"/>
    <w:rsid w:val="00286284"/>
    <w:rsid w:val="00292B66"/>
    <w:rsid w:val="0029394A"/>
    <w:rsid w:val="00294C87"/>
    <w:rsid w:val="00295267"/>
    <w:rsid w:val="002A14C1"/>
    <w:rsid w:val="002B24E4"/>
    <w:rsid w:val="002B523C"/>
    <w:rsid w:val="002D4B28"/>
    <w:rsid w:val="002D5D45"/>
    <w:rsid w:val="002F1855"/>
    <w:rsid w:val="002F3E7F"/>
    <w:rsid w:val="002F49BD"/>
    <w:rsid w:val="0030711E"/>
    <w:rsid w:val="00312F6A"/>
    <w:rsid w:val="00313166"/>
    <w:rsid w:val="0033211A"/>
    <w:rsid w:val="00346B62"/>
    <w:rsid w:val="0035342C"/>
    <w:rsid w:val="00370DD6"/>
    <w:rsid w:val="003862E4"/>
    <w:rsid w:val="00394A1F"/>
    <w:rsid w:val="00397B97"/>
    <w:rsid w:val="003A0271"/>
    <w:rsid w:val="003A09D1"/>
    <w:rsid w:val="003A6E63"/>
    <w:rsid w:val="003A712B"/>
    <w:rsid w:val="003B1AD7"/>
    <w:rsid w:val="003B71E9"/>
    <w:rsid w:val="003C108C"/>
    <w:rsid w:val="003E053F"/>
    <w:rsid w:val="003E28B0"/>
    <w:rsid w:val="003F13E4"/>
    <w:rsid w:val="003F306E"/>
    <w:rsid w:val="003F484C"/>
    <w:rsid w:val="004051D2"/>
    <w:rsid w:val="00406CCD"/>
    <w:rsid w:val="00412743"/>
    <w:rsid w:val="00413657"/>
    <w:rsid w:val="004165AD"/>
    <w:rsid w:val="00440BE4"/>
    <w:rsid w:val="004460F0"/>
    <w:rsid w:val="004528C3"/>
    <w:rsid w:val="00487074"/>
    <w:rsid w:val="004918B1"/>
    <w:rsid w:val="004955EC"/>
    <w:rsid w:val="004A009C"/>
    <w:rsid w:val="004B1B10"/>
    <w:rsid w:val="004C3743"/>
    <w:rsid w:val="004C5397"/>
    <w:rsid w:val="004D0ED7"/>
    <w:rsid w:val="004E7956"/>
    <w:rsid w:val="004F0893"/>
    <w:rsid w:val="0051301B"/>
    <w:rsid w:val="0052274B"/>
    <w:rsid w:val="005249EF"/>
    <w:rsid w:val="00525828"/>
    <w:rsid w:val="00527DC2"/>
    <w:rsid w:val="00532134"/>
    <w:rsid w:val="00534D1C"/>
    <w:rsid w:val="00570716"/>
    <w:rsid w:val="005725C4"/>
    <w:rsid w:val="00581A2F"/>
    <w:rsid w:val="005A04DD"/>
    <w:rsid w:val="005B049C"/>
    <w:rsid w:val="005B33C6"/>
    <w:rsid w:val="005B6B07"/>
    <w:rsid w:val="005C1A62"/>
    <w:rsid w:val="005F12DF"/>
    <w:rsid w:val="005F2FC2"/>
    <w:rsid w:val="005F4E1D"/>
    <w:rsid w:val="0060031C"/>
    <w:rsid w:val="00623ADA"/>
    <w:rsid w:val="006274B2"/>
    <w:rsid w:val="006305F0"/>
    <w:rsid w:val="00646179"/>
    <w:rsid w:val="00661C67"/>
    <w:rsid w:val="006632CB"/>
    <w:rsid w:val="0067665C"/>
    <w:rsid w:val="006A164A"/>
    <w:rsid w:val="006A429F"/>
    <w:rsid w:val="006A4524"/>
    <w:rsid w:val="006B1009"/>
    <w:rsid w:val="006C4228"/>
    <w:rsid w:val="006C6D72"/>
    <w:rsid w:val="006E0C93"/>
    <w:rsid w:val="006E2C92"/>
    <w:rsid w:val="006F2C29"/>
    <w:rsid w:val="00700724"/>
    <w:rsid w:val="007155DF"/>
    <w:rsid w:val="007215F1"/>
    <w:rsid w:val="0072241F"/>
    <w:rsid w:val="00723929"/>
    <w:rsid w:val="007247A8"/>
    <w:rsid w:val="00733AEB"/>
    <w:rsid w:val="0073613F"/>
    <w:rsid w:val="00737C11"/>
    <w:rsid w:val="00742B7F"/>
    <w:rsid w:val="007455EC"/>
    <w:rsid w:val="00747FA1"/>
    <w:rsid w:val="00754834"/>
    <w:rsid w:val="007809B8"/>
    <w:rsid w:val="007A5D8B"/>
    <w:rsid w:val="007B41CF"/>
    <w:rsid w:val="007C6546"/>
    <w:rsid w:val="007E05A6"/>
    <w:rsid w:val="00814946"/>
    <w:rsid w:val="008223B1"/>
    <w:rsid w:val="00841AB8"/>
    <w:rsid w:val="00841EAB"/>
    <w:rsid w:val="00844B31"/>
    <w:rsid w:val="00845A53"/>
    <w:rsid w:val="00852EB1"/>
    <w:rsid w:val="0087184F"/>
    <w:rsid w:val="00882C21"/>
    <w:rsid w:val="008A5B91"/>
    <w:rsid w:val="008A7931"/>
    <w:rsid w:val="008B642E"/>
    <w:rsid w:val="008C0492"/>
    <w:rsid w:val="008D1759"/>
    <w:rsid w:val="008E7E10"/>
    <w:rsid w:val="008F161F"/>
    <w:rsid w:val="008F41A6"/>
    <w:rsid w:val="009035B3"/>
    <w:rsid w:val="00905C1F"/>
    <w:rsid w:val="009307B5"/>
    <w:rsid w:val="00931398"/>
    <w:rsid w:val="00934833"/>
    <w:rsid w:val="00935C0D"/>
    <w:rsid w:val="00965253"/>
    <w:rsid w:val="00967FB0"/>
    <w:rsid w:val="00971212"/>
    <w:rsid w:val="00990CE2"/>
    <w:rsid w:val="009A482F"/>
    <w:rsid w:val="009C631D"/>
    <w:rsid w:val="009D3D15"/>
    <w:rsid w:val="009E3E6C"/>
    <w:rsid w:val="009E4071"/>
    <w:rsid w:val="009F0FC2"/>
    <w:rsid w:val="009F4D13"/>
    <w:rsid w:val="00A16307"/>
    <w:rsid w:val="00A23181"/>
    <w:rsid w:val="00A24D9D"/>
    <w:rsid w:val="00A37EE6"/>
    <w:rsid w:val="00A42E4A"/>
    <w:rsid w:val="00A513DB"/>
    <w:rsid w:val="00A52B25"/>
    <w:rsid w:val="00A576FC"/>
    <w:rsid w:val="00A72C40"/>
    <w:rsid w:val="00A80B08"/>
    <w:rsid w:val="00A80C3D"/>
    <w:rsid w:val="00A83479"/>
    <w:rsid w:val="00A948AC"/>
    <w:rsid w:val="00AB27D5"/>
    <w:rsid w:val="00AD3C37"/>
    <w:rsid w:val="00AD77D9"/>
    <w:rsid w:val="00AE03D9"/>
    <w:rsid w:val="00AF1139"/>
    <w:rsid w:val="00AF4BAE"/>
    <w:rsid w:val="00B0405E"/>
    <w:rsid w:val="00B11956"/>
    <w:rsid w:val="00B16462"/>
    <w:rsid w:val="00B32191"/>
    <w:rsid w:val="00B62954"/>
    <w:rsid w:val="00B81534"/>
    <w:rsid w:val="00B83185"/>
    <w:rsid w:val="00B84991"/>
    <w:rsid w:val="00B87EC7"/>
    <w:rsid w:val="00BA043D"/>
    <w:rsid w:val="00BA36F2"/>
    <w:rsid w:val="00BA372D"/>
    <w:rsid w:val="00BA736C"/>
    <w:rsid w:val="00BB249D"/>
    <w:rsid w:val="00BC49DE"/>
    <w:rsid w:val="00BE0715"/>
    <w:rsid w:val="00BE508A"/>
    <w:rsid w:val="00BF0006"/>
    <w:rsid w:val="00C04B77"/>
    <w:rsid w:val="00C13320"/>
    <w:rsid w:val="00C14552"/>
    <w:rsid w:val="00C24983"/>
    <w:rsid w:val="00C3343C"/>
    <w:rsid w:val="00C45C8E"/>
    <w:rsid w:val="00C57101"/>
    <w:rsid w:val="00C60286"/>
    <w:rsid w:val="00C66421"/>
    <w:rsid w:val="00C83EF4"/>
    <w:rsid w:val="00C866BD"/>
    <w:rsid w:val="00CA4FC6"/>
    <w:rsid w:val="00CA6B4B"/>
    <w:rsid w:val="00CA6F43"/>
    <w:rsid w:val="00CC1894"/>
    <w:rsid w:val="00CC1B15"/>
    <w:rsid w:val="00CC35C9"/>
    <w:rsid w:val="00CC7B58"/>
    <w:rsid w:val="00CD7ED5"/>
    <w:rsid w:val="00CF33C5"/>
    <w:rsid w:val="00D11D23"/>
    <w:rsid w:val="00D206E0"/>
    <w:rsid w:val="00D275EC"/>
    <w:rsid w:val="00D33666"/>
    <w:rsid w:val="00D405CC"/>
    <w:rsid w:val="00D4176F"/>
    <w:rsid w:val="00D5624B"/>
    <w:rsid w:val="00D652B6"/>
    <w:rsid w:val="00D72F15"/>
    <w:rsid w:val="00D92A91"/>
    <w:rsid w:val="00DB5AE0"/>
    <w:rsid w:val="00DC20E6"/>
    <w:rsid w:val="00DC4F98"/>
    <w:rsid w:val="00DD086C"/>
    <w:rsid w:val="00DE4D39"/>
    <w:rsid w:val="00E27AF7"/>
    <w:rsid w:val="00E5080A"/>
    <w:rsid w:val="00E53A7B"/>
    <w:rsid w:val="00E543A1"/>
    <w:rsid w:val="00E837D9"/>
    <w:rsid w:val="00E949AC"/>
    <w:rsid w:val="00EA03BB"/>
    <w:rsid w:val="00EA0FA8"/>
    <w:rsid w:val="00EB07F5"/>
    <w:rsid w:val="00EC0090"/>
    <w:rsid w:val="00EC2E13"/>
    <w:rsid w:val="00ED1D1D"/>
    <w:rsid w:val="00ED7091"/>
    <w:rsid w:val="00EF127C"/>
    <w:rsid w:val="00EF1973"/>
    <w:rsid w:val="00EF20BD"/>
    <w:rsid w:val="00F12FAC"/>
    <w:rsid w:val="00F13FEF"/>
    <w:rsid w:val="00F1487A"/>
    <w:rsid w:val="00F26BBD"/>
    <w:rsid w:val="00F4375D"/>
    <w:rsid w:val="00F44E6E"/>
    <w:rsid w:val="00F51495"/>
    <w:rsid w:val="00F56CAA"/>
    <w:rsid w:val="00F634BB"/>
    <w:rsid w:val="00F679B1"/>
    <w:rsid w:val="00F758D2"/>
    <w:rsid w:val="00F814DB"/>
    <w:rsid w:val="00F816F5"/>
    <w:rsid w:val="00F84D47"/>
    <w:rsid w:val="00F92933"/>
    <w:rsid w:val="00F92987"/>
    <w:rsid w:val="00F96B42"/>
    <w:rsid w:val="00FB6CBE"/>
    <w:rsid w:val="00FC7661"/>
    <w:rsid w:val="00FD74A2"/>
    <w:rsid w:val="00FE3C62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  <o:rules v:ext="edit">
        <o:r id="V:Rule4" type="connector" idref="#Straight Arrow Connector 5"/>
        <o:r id="V:Rule5" type="connector" idref="#Straight Arrow Connector 6"/>
        <o:r id="V:Rule6" type="connector" idref="#Straight Arrow Connector 3"/>
      </o:rules>
      <o:regrouptable v:ext="edit">
        <o:entry new="1" old="0"/>
      </o:regrouptable>
    </o:shapelayout>
  </w:shapeDefaults>
  <w:decimalSymbol w:val="."/>
  <w:listSeparator w:val=";"/>
  <w15:docId w15:val="{C0FE8070-A044-4633-B308-345D8DCE3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D45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5D45"/>
    <w:pPr>
      <w:keepNext/>
      <w:outlineLvl w:val="0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D5D45"/>
    <w:rPr>
      <w:rFonts w:ascii="Arial" w:eastAsia="Times New Roman" w:hAnsi="Arial" w:cs="Arial"/>
      <w:b/>
      <w:bCs/>
    </w:rPr>
  </w:style>
  <w:style w:type="paragraph" w:styleId="Header">
    <w:name w:val="header"/>
    <w:basedOn w:val="Normal"/>
    <w:link w:val="HeaderChar"/>
    <w:rsid w:val="002D5D4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D5D45"/>
    <w:rPr>
      <w:rFonts w:eastAsia="Times New Roman"/>
    </w:rPr>
  </w:style>
  <w:style w:type="table" w:styleId="TableGrid">
    <w:name w:val="Table Grid"/>
    <w:basedOn w:val="TableNormal"/>
    <w:uiPriority w:val="39"/>
    <w:rsid w:val="00A513D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E407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E4071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B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46B62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346B62"/>
    <w:rPr>
      <w:color w:val="808080"/>
    </w:rPr>
  </w:style>
  <w:style w:type="paragraph" w:styleId="ListParagraph">
    <w:name w:val="List Paragraph"/>
    <w:basedOn w:val="Normal"/>
    <w:uiPriority w:val="34"/>
    <w:qFormat/>
    <w:rsid w:val="00525828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e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30.bin"/><Relationship Id="rId63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29.bin"/><Relationship Id="rId58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7.bin"/><Relationship Id="rId57" Type="http://schemas.openxmlformats.org/officeDocument/2006/relationships/header" Target="header2.xml"/><Relationship Id="rId61" Type="http://schemas.openxmlformats.org/officeDocument/2006/relationships/footer" Target="footer3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4.bin"/><Relationship Id="rId52" Type="http://schemas.openxmlformats.org/officeDocument/2006/relationships/image" Target="media/image19.wmf"/><Relationship Id="rId6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7.wmf"/><Relationship Id="rId56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6.wmf"/><Relationship Id="rId5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.xml"/><Relationship Id="rId1" Type="http://schemas.openxmlformats.org/officeDocument/2006/relationships/image" Target="media/image21.w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2.xml"/><Relationship Id="rId1" Type="http://schemas.openxmlformats.org/officeDocument/2006/relationships/image" Target="media/image22.wmf"/></Relationships>
</file>

<file path=word/activeX/activeX1.xml><?xml version="1.0" encoding="utf-8"?>
<ax:ocx xmlns:ax="http://schemas.microsoft.com/office/2006/activeX" xmlns:r="http://schemas.openxmlformats.org/officeDocument/2006/relationships" ax:classid="{FEF2D6AE-79C4-497C-8D69-4E0F45FCFBC5}" ax:license="My run-time license key" ax:persistence="persistPropertyBag">
  <ax:ocxPr ax:name="_cx" ax:value="9550"/>
  <ax:ocxPr ax:name="_cy" ax:value="799"/>
  <ax:ocxPr ax:name="BackColor" ax:value="16777215"/>
  <ax:ocxPr ax:name="BackStyle" ax:value="0"/>
  <ax:ocxPr ax:name="Enabled" ax:value="-1"/>
  <ax:ocxPr ax:name="Font">
    <ax:font ax:persistence="persistPropertyBag">
      <ax:ocxPr ax:name="Name" ax:value="Times New Roman"/>
      <ax:ocxPr ax:name="Size" ax:value="9"/>
      <ax:ocxPr ax:name="Charset" ax:value="0"/>
      <ax:ocxPr ax:name="Weight" ax:value="400"/>
      <ax:ocxPr ax:name="Underline" ax:value="0"/>
      <ax:ocxPr ax:name="Italic" ax:value="0"/>
      <ax:ocxPr ax:name="Strikethrough" ax:value="0"/>
    </ax:font>
  </ax:ocxPr>
  <ax:ocxPr ax:name="ForeColor" ax:value="0"/>
  <ax:ocxPr ax:name="Text" ax:value="NW/JUNE/TEC-MATH/ EMIS/6*******"/>
  <ax:ocxPr ax:name="TextAlignment" ax:value="0"/>
  <ax:ocxPr ax:name="BarCode" ax:value="60"/>
  <ax:ocxPr ax:name="CDMethod" ax:value="1"/>
  <ax:ocxPr ax:name="CountCheckDigits" ax:value="0"/>
  <ax:ocxPr ax:name="EscapeSequences" ax:value="0"/>
  <ax:ocxPr ax:name="Format" ax:value=""/>
  <ax:ocxPr ax:name="BearerBarWidth" ax:value="-1"/>
  <ax:ocxPr ax:name="BearerBarType" ax:value="0"/>
  <ax:ocxPr ax:name="ModuleWidth" ax:value="254"/>
  <ax:ocxPr ax:name="Orientation" ax:value="0"/>
  <ax:ocxPr ax:name="PrintDataText" ax:value="-1"/>
  <ax:ocxPr ax:name="PrintTextAbove" ax:value="0"/>
  <ax:ocxPr ax:name="Ratio" ax:value=""/>
  <ax:ocxPr ax:name="RatioHint" ax:value="1B:2B:3B:4B:1S:2S:3S:4S"/>
  <ax:ocxPr ax:name="RatioDefault" ax:value="1:2:3:4:1:2:3:4"/>
  <ax:ocxPr ax:name="TextColor" ax:value="0"/>
  <ax:ocxPr ax:name="LastError" ax:value="The operation completed successfully. "/>
  <ax:ocxPr ax:name="LastErrorNo" ax:value="0"/>
  <ax:ocxPr ax:name="MustFit" ax:value="0"/>
  <ax:ocxPr ax:name="TextDistance" ax:value="0"/>
  <ax:ocxPr ax:name="NotchHeight" ax:value="-1"/>
  <ax:ocxPr ax:name="CountModules" ax:value="376"/>
  <ax:ocxPr ax:name="DrawStatus" ax:value="0"/>
  <ax:ocxPr ax:name="SuppressErrorMsg" ax:value="0"/>
  <ax:ocxPr ax:name="CountRows" ax:value="1"/>
  <ax:ocxPr ax:name="EncodingMode" ax:value="0"/>
  <ax:ocxPr ax:name="OptResolution" ax:value="0"/>
  <ax:ocxPr ax:name="DisplayText" ax:value=""/>
  <ax:ocxPr ax:name="BarWidthReduction" ax:value="0"/>
  <ax:ocxPr ax:name="BarWidthReductionUnit" ax:value="0"/>
  <ax:ocxPr ax:name="Quality" ax:value="100"/>
  <ax:ocxPr ax:name="CompositeComponent" ax:value="0"/>
  <ax:ocxPr ax:name="RSS_SegmPerRow" ax:value="-1"/>
  <ax:ocxPr ax:name="TrimSpaces" ax:value="0"/>
  <ax:ocxPr ax:name="DefaultSet" ax:value="0"/>
  <ax:ocxPr ax:name="QuietZoneUnit" ax:value="0"/>
  <ax:ocxPr ax:name="QuietZoneLeft" ax:value="0"/>
  <ax:ocxPr ax:name="QuietZoneRight" ax:value="0"/>
  <ax:ocxPr ax:name="QuietZoneTop" ax:value="0"/>
  <ax:ocxPr ax:name="QuietZoneBottom" ax:value="0"/>
  <ax:ocxPr ax:name="Compression" ax:value="0"/>
  <ax:ocxPr ax:name="SizeMode" ax:value="1"/>
  <ax:ocxPr ax:name="Dpi" ax:value="300"/>
  <ax:ocxPr ax:name="Decoder" ax:value="1"/>
  <ax:ocxPr ax:name="DrawMode" ax:value="0"/>
  <ax:ocxPr ax:name="CodePage" ax:value="1"/>
  <ax:ocxPr ax:name="CodePageCustom" ax:value="0"/>
  <ax:ocxPr ax:name="PropertyInternal" ax:value="NW/JUNE/TEC-MATH/ EMIS/6*******"/>
  <ax:ocxPr ax:name="MaximumTextIndex" ax:value="5"/>
  <ax:ocxPr ax:name="ActiveTextIndex" ax:value="0"/>
  <ax:ocxPr ax:name="TextPositionLeft" ax:value="0"/>
  <ax:ocxPr ax:name="TextPositionTop" ax:value="0"/>
  <ax:ocxPr ax:name="TextBlockWidth" ax:value="0"/>
  <ax:ocxPr ax:name="TextBlockHeight" ax:value="0"/>
  <ax:ocxPr ax:name="TextClipping" ax:value="-1"/>
  <ax:ocxPr ax:name="WordWrappingEnabled" ax:value="-1"/>
  <ax:ocxPr ax:name="TextRotation" ax:value="0"/>
  <ax:ocxPr ax:name="CBF_Rows" ax:value="-1"/>
  <ax:ocxPr ax:name="CBF_Columns" ax:value="-1"/>
  <ax:ocxPr ax:name="CBF_RowHeight" ax:value="-1"/>
  <ax:ocxPr ax:name="CBF_RowSeparatorHeight" ax:value="-1"/>
  <ax:ocxPr ax:name="CBF_Format" ax:value="0"/>
  <ax:ocxPr ax:name="DM_Size" ax:value="0"/>
  <ax:ocxPr ax:name="DM_Rectangular" ax:value="0"/>
  <ax:ocxPr ax:name="DM_Format" ax:value="0"/>
  <ax:ocxPr ax:name="DM_EnforceBinary" ax:value="0"/>
  <ax:ocxPr ax:name="DM_AppendIndex" ax:value="-1"/>
  <ax:ocxPr ax:name="DM_AppendCount" ax:value="-1"/>
  <ax:ocxPr ax:name="DM_AppendFileID" ax:value="-1"/>
  <ax:ocxPr ax:name="Aztec_Size" ax:value="0"/>
  <ax:ocxPr ax:name="Aztec_EnforceBinary" ax:value="0"/>
  <ax:ocxPr ax:name="Aztec_ErrorCorrection" ax:value="-1"/>
  <ax:ocxPr ax:name="Aztec_Runes" ax:value="0"/>
  <ax:ocxPr ax:name="Aztec_Format" ax:value="0"/>
  <ax:ocxPr ax:name="Aztec_FormatSpecifier" ax:value=""/>
  <ax:ocxPr ax:name="Aztec_AppendActive" ax:value="0"/>
  <ax:ocxPr ax:name="Aztec_AppendIndex" ax:value="65"/>
  <ax:ocxPr ax:name="Aztec_AppendTotal" ax:value="65"/>
  <ax:ocxPr ax:name="Aztec_AppendMessageID" ax:value=""/>
  <ax:ocxPr ax:name="MAXI_Mode" ax:value="4"/>
  <ax:ocxPr ax:name="MAXI_AppendIndex" ax:value="-1"/>
  <ax:ocxPr ax:name="MAXI_AppendCount" ax:value="-1"/>
  <ax:ocxPr ax:name="MAXI_Undercut" ax:value="-1"/>
  <ax:ocxPr ax:name="MAXI_Preamble" ax:value="0"/>
  <ax:ocxPr ax:name="MAXI_PostalCode" ax:value=""/>
  <ax:ocxPr ax:name="MAXI_CountryCode" ax:value=""/>
  <ax:ocxPr ax:name="MAXI_ServiceClass" ax:value=""/>
  <ax:ocxPr ax:name="MAXI_Date" ax:value="96"/>
  <ax:ocxPr ax:name="PDF417_Rows" ax:value="-1"/>
  <ax:ocxPr ax:name="PDF417_Columns" ax:value="-1"/>
  <ax:ocxPr ax:name="PDF417_ECLevel" ax:value="-1"/>
  <ax:ocxPr ax:name="PDF417_EncodationMode" ax:value="0"/>
  <ax:ocxPr ax:name="PDF417_RowHeight" ax:value="-1"/>
  <ax:ocxPr ax:name="PDF417_FileName" ax:value=""/>
  <ax:ocxPr ax:name="PDF417_SegmentCount" ax:value="-1"/>
  <ax:ocxPr ax:name="PDF417_TimeStamp" ax:value="-1"/>
  <ax:ocxPr ax:name="PDF417_Sender" ax:value=""/>
  <ax:ocxPr ax:name="PDF417_Addressee" ax:value=""/>
  <ax:ocxPr ax:name="PDF417_FileSize" ax:value="-1"/>
  <ax:ocxPr ax:name="PDF417_CheckSum" ax:value="-1"/>
  <ax:ocxPr ax:name="PDF417_RatioRowCol" ax:value=""/>
  <ax:ocxPr ax:name="PDF417_SegmentIndex" ax:value="-1"/>
  <ax:ocxPr ax:name="PDF417_FileID" ax:value=""/>
  <ax:ocxPr ax:name="PDF417_LastSegment" ax:value="0"/>
  <ax:ocxPr ax:name="MicroPDF_Mode" ax:value="0"/>
  <ax:ocxPr ax:name="MicroPDF_Version" ax:value="0"/>
  <ax:ocxPr ax:name="QR_Version" ax:value="0"/>
  <ax:ocxPr ax:name="MQR_Version" ax:value="0"/>
  <ax:ocxPr ax:name="QR_Format" ax:value="0"/>
  <ax:ocxPr ax:name="QR_FmtAppIndicator" ax:value=""/>
  <ax:ocxPr ax:name="QR_ECLevel" ax:value="1"/>
  <ax:ocxPr ax:name="QR_Mask" ax:value="-1"/>
  <ax:ocxPr ax:name="MQR_Mask" ax:value="-1"/>
  <ax:ocxPr ax:name="QR_AppendIndex" ax:value="-1"/>
  <ax:ocxPr ax:name="QR_AppendCount" ax:value="-1"/>
  <ax:ocxPr ax:name="QR_AppendParity" ax:value="-1"/>
  <ax:ocxPr ax:name="QR_KanjiChineseCompaction" ax:value="-1"/>
  <ax:ocxPr ax:name="MultiBC_Enabled" ax:value="0"/>
  <ax:ocxPr ax:name="MultiBC_Rows" ax:value="-1"/>
  <ax:ocxPr ax:name="MultiBC_Columns" ax:value="-1"/>
  <ax:ocxPr ax:name="MultiBC_HorizontalDistance" ax:value="-1"/>
  <ax:ocxPr ax:name="MultiBC_VerticalDistance" ax:value="-1"/>
  <ax:ocxPr ax:name="MultiBC_StructuredAppend" ax:value="1"/>
  <ax:ocxPr ax:name="MultiBC_DataLimit" ax:value="-1"/>
  <ax:ocxPr ax:name="MultiBC_DynamicBoundingRect" ax:value="0"/>
</ax:ocx>
</file>

<file path=word/activeX/activeX2.xml><?xml version="1.0" encoding="utf-8"?>
<ax:ocx xmlns:ax="http://schemas.microsoft.com/office/2006/activeX" xmlns:r="http://schemas.openxmlformats.org/officeDocument/2006/relationships" ax:classid="{FEF2D6AE-79C4-497C-8D69-4E0F45FCFBC5}" ax:license="My run-time license key" ax:persistence="persistPropertyBag">
  <ax:ocxPr ax:name="_cx" ax:value="9550"/>
  <ax:ocxPr ax:name="_cy" ax:value="600"/>
  <ax:ocxPr ax:name="BackColor" ax:value="16777215"/>
  <ax:ocxPr ax:name="BackStyle" ax:value="0"/>
  <ax:ocxPr ax:name="Enabled" ax:value="-1"/>
  <ax:ocxPr ax:name="Font">
    <ax:font ax:persistence="persistPropertyBag">
      <ax:ocxPr ax:name="Name" ax:value="Times New Roman"/>
      <ax:ocxPr ax:name="Size" ax:value="9"/>
      <ax:ocxPr ax:name="Charset" ax:value="0"/>
      <ax:ocxPr ax:name="Weight" ax:value="400"/>
      <ax:ocxPr ax:name="Underline" ax:value="0"/>
      <ax:ocxPr ax:name="Italic" ax:value="0"/>
      <ax:ocxPr ax:name="Strikethrough" ax:value="0"/>
    </ax:font>
  </ax:ocxPr>
  <ax:ocxPr ax:name="ForeColor" ax:value="0"/>
  <ax:ocxPr ax:name="Text" ax:value="NW/JUNE/TEC-MATH/ EMIS/6*******"/>
  <ax:ocxPr ax:name="TextAlignment" ax:value="0"/>
  <ax:ocxPr ax:name="BarCode" ax:value="60"/>
  <ax:ocxPr ax:name="CDMethod" ax:value="1"/>
  <ax:ocxPr ax:name="CountCheckDigits" ax:value="0"/>
  <ax:ocxPr ax:name="EscapeSequences" ax:value="0"/>
  <ax:ocxPr ax:name="Format" ax:value=""/>
  <ax:ocxPr ax:name="BearerBarWidth" ax:value="-1"/>
  <ax:ocxPr ax:name="BearerBarType" ax:value="0"/>
  <ax:ocxPr ax:name="ModuleWidth" ax:value="254"/>
  <ax:ocxPr ax:name="Orientation" ax:value="0"/>
  <ax:ocxPr ax:name="PrintDataText" ax:value="-1"/>
  <ax:ocxPr ax:name="PrintTextAbove" ax:value="0"/>
  <ax:ocxPr ax:name="Ratio" ax:value=""/>
  <ax:ocxPr ax:name="RatioHint" ax:value="1B:2B:3B:4B:1S:2S:3S:4S"/>
  <ax:ocxPr ax:name="RatioDefault" ax:value="1:2:3:4:1:2:3:4"/>
  <ax:ocxPr ax:name="TextColor" ax:value="0"/>
  <ax:ocxPr ax:name="LastError" ax:value="The operation completed successfully. "/>
  <ax:ocxPr ax:name="LastErrorNo" ax:value="0"/>
  <ax:ocxPr ax:name="MustFit" ax:value="0"/>
  <ax:ocxPr ax:name="TextDistance" ax:value="0"/>
  <ax:ocxPr ax:name="NotchHeight" ax:value="-1"/>
  <ax:ocxPr ax:name="CountModules" ax:value="376"/>
  <ax:ocxPr ax:name="DrawStatus" ax:value="0"/>
  <ax:ocxPr ax:name="SuppressErrorMsg" ax:value="0"/>
  <ax:ocxPr ax:name="CountRows" ax:value="1"/>
  <ax:ocxPr ax:name="EncodingMode" ax:value="0"/>
  <ax:ocxPr ax:name="OptResolution" ax:value="0"/>
  <ax:ocxPr ax:name="DisplayText" ax:value=""/>
  <ax:ocxPr ax:name="BarWidthReduction" ax:value="0"/>
  <ax:ocxPr ax:name="BarWidthReductionUnit" ax:value="0"/>
  <ax:ocxPr ax:name="Quality" ax:value="100"/>
  <ax:ocxPr ax:name="CompositeComponent" ax:value="0"/>
  <ax:ocxPr ax:name="RSS_SegmPerRow" ax:value="-1"/>
  <ax:ocxPr ax:name="TrimSpaces" ax:value="0"/>
  <ax:ocxPr ax:name="DefaultSet" ax:value="0"/>
  <ax:ocxPr ax:name="QuietZoneUnit" ax:value="0"/>
  <ax:ocxPr ax:name="QuietZoneLeft" ax:value="0"/>
  <ax:ocxPr ax:name="QuietZoneRight" ax:value="0"/>
  <ax:ocxPr ax:name="QuietZoneTop" ax:value="0"/>
  <ax:ocxPr ax:name="QuietZoneBottom" ax:value="0"/>
  <ax:ocxPr ax:name="Compression" ax:value="0"/>
  <ax:ocxPr ax:name="SizeMode" ax:value="1"/>
  <ax:ocxPr ax:name="Dpi" ax:value="300"/>
  <ax:ocxPr ax:name="Decoder" ax:value="1"/>
  <ax:ocxPr ax:name="DrawMode" ax:value="0"/>
  <ax:ocxPr ax:name="CodePage" ax:value="1"/>
  <ax:ocxPr ax:name="CodePageCustom" ax:value="0"/>
  <ax:ocxPr ax:name="PropertyInternal" ax:value="NW/JUNE/TEC-MATH/ EMIS/6*******"/>
  <ax:ocxPr ax:name="MaximumTextIndex" ax:value="5"/>
  <ax:ocxPr ax:name="ActiveTextIndex" ax:value="0"/>
  <ax:ocxPr ax:name="TextPositionLeft" ax:value="0"/>
  <ax:ocxPr ax:name="TextPositionTop" ax:value="0"/>
  <ax:ocxPr ax:name="TextBlockWidth" ax:value="0"/>
  <ax:ocxPr ax:name="TextBlockHeight" ax:value="0"/>
  <ax:ocxPr ax:name="TextClipping" ax:value="-1"/>
  <ax:ocxPr ax:name="WordWrappingEnabled" ax:value="-1"/>
  <ax:ocxPr ax:name="TextRotation" ax:value="0"/>
  <ax:ocxPr ax:name="CBF_Rows" ax:value="-1"/>
  <ax:ocxPr ax:name="CBF_Columns" ax:value="-1"/>
  <ax:ocxPr ax:name="CBF_RowHeight" ax:value="-1"/>
  <ax:ocxPr ax:name="CBF_RowSeparatorHeight" ax:value="-1"/>
  <ax:ocxPr ax:name="CBF_Format" ax:value="0"/>
  <ax:ocxPr ax:name="DM_Size" ax:value="0"/>
  <ax:ocxPr ax:name="DM_Rectangular" ax:value="0"/>
  <ax:ocxPr ax:name="DM_Format" ax:value="0"/>
  <ax:ocxPr ax:name="DM_EnforceBinary" ax:value="0"/>
  <ax:ocxPr ax:name="DM_AppendIndex" ax:value="-1"/>
  <ax:ocxPr ax:name="DM_AppendCount" ax:value="-1"/>
  <ax:ocxPr ax:name="DM_AppendFileID" ax:value="-1"/>
  <ax:ocxPr ax:name="Aztec_Size" ax:value="0"/>
  <ax:ocxPr ax:name="Aztec_EnforceBinary" ax:value="0"/>
  <ax:ocxPr ax:name="Aztec_ErrorCorrection" ax:value="-1"/>
  <ax:ocxPr ax:name="Aztec_Runes" ax:value="0"/>
  <ax:ocxPr ax:name="Aztec_Format" ax:value="0"/>
  <ax:ocxPr ax:name="Aztec_FormatSpecifier" ax:value=""/>
  <ax:ocxPr ax:name="Aztec_AppendActive" ax:value="0"/>
  <ax:ocxPr ax:name="Aztec_AppendIndex" ax:value="65"/>
  <ax:ocxPr ax:name="Aztec_AppendTotal" ax:value="65"/>
  <ax:ocxPr ax:name="Aztec_AppendMessageID" ax:value=""/>
  <ax:ocxPr ax:name="MAXI_Mode" ax:value="4"/>
  <ax:ocxPr ax:name="MAXI_AppendIndex" ax:value="-1"/>
  <ax:ocxPr ax:name="MAXI_AppendCount" ax:value="-1"/>
  <ax:ocxPr ax:name="MAXI_Undercut" ax:value="-1"/>
  <ax:ocxPr ax:name="MAXI_Preamble" ax:value="0"/>
  <ax:ocxPr ax:name="MAXI_PostalCode" ax:value=""/>
  <ax:ocxPr ax:name="MAXI_CountryCode" ax:value=""/>
  <ax:ocxPr ax:name="MAXI_ServiceClass" ax:value=""/>
  <ax:ocxPr ax:name="MAXI_Date" ax:value="96"/>
  <ax:ocxPr ax:name="PDF417_Rows" ax:value="-1"/>
  <ax:ocxPr ax:name="PDF417_Columns" ax:value="-1"/>
  <ax:ocxPr ax:name="PDF417_ECLevel" ax:value="-1"/>
  <ax:ocxPr ax:name="PDF417_EncodationMode" ax:value="0"/>
  <ax:ocxPr ax:name="PDF417_RowHeight" ax:value="-1"/>
  <ax:ocxPr ax:name="PDF417_FileName" ax:value=""/>
  <ax:ocxPr ax:name="PDF417_SegmentCount" ax:value="-1"/>
  <ax:ocxPr ax:name="PDF417_TimeStamp" ax:value="-1"/>
  <ax:ocxPr ax:name="PDF417_Sender" ax:value=""/>
  <ax:ocxPr ax:name="PDF417_Addressee" ax:value=""/>
  <ax:ocxPr ax:name="PDF417_FileSize" ax:value="-1"/>
  <ax:ocxPr ax:name="PDF417_CheckSum" ax:value="-1"/>
  <ax:ocxPr ax:name="PDF417_RatioRowCol" ax:value=""/>
  <ax:ocxPr ax:name="PDF417_SegmentIndex" ax:value="-1"/>
  <ax:ocxPr ax:name="PDF417_FileID" ax:value=""/>
  <ax:ocxPr ax:name="PDF417_LastSegment" ax:value="0"/>
  <ax:ocxPr ax:name="MicroPDF_Mode" ax:value="0"/>
  <ax:ocxPr ax:name="MicroPDF_Version" ax:value="0"/>
  <ax:ocxPr ax:name="QR_Version" ax:value="0"/>
  <ax:ocxPr ax:name="MQR_Version" ax:value="0"/>
  <ax:ocxPr ax:name="QR_Format" ax:value="0"/>
  <ax:ocxPr ax:name="QR_FmtAppIndicator" ax:value=""/>
  <ax:ocxPr ax:name="QR_ECLevel" ax:value="1"/>
  <ax:ocxPr ax:name="QR_Mask" ax:value="-1"/>
  <ax:ocxPr ax:name="MQR_Mask" ax:value="-1"/>
  <ax:ocxPr ax:name="QR_AppendIndex" ax:value="-1"/>
  <ax:ocxPr ax:name="QR_AppendCount" ax:value="-1"/>
  <ax:ocxPr ax:name="QR_AppendParity" ax:value="-1"/>
  <ax:ocxPr ax:name="QR_KanjiChineseCompaction" ax:value="-1"/>
  <ax:ocxPr ax:name="MultiBC_Enabled" ax:value="0"/>
  <ax:ocxPr ax:name="MultiBC_Rows" ax:value="-1"/>
  <ax:ocxPr ax:name="MultiBC_Columns" ax:value="-1"/>
  <ax:ocxPr ax:name="MultiBC_HorizontalDistance" ax:value="-1"/>
  <ax:ocxPr ax:name="MultiBC_VerticalDistance" ax:value="-1"/>
  <ax:ocxPr ax:name="MultiBC_StructuredAppend" ax:value="1"/>
  <ax:ocxPr ax:name="MultiBC_DataLimit" ax:value="-1"/>
  <ax:ocxPr ax:name="MultiBC_DynamicBoundingRect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Brownbill</dc:creator>
  <cp:lastModifiedBy>Mathews</cp:lastModifiedBy>
  <cp:revision>2</cp:revision>
  <cp:lastPrinted>2017-04-25T10:11:00Z</cp:lastPrinted>
  <dcterms:created xsi:type="dcterms:W3CDTF">2017-05-15T19:02:00Z</dcterms:created>
  <dcterms:modified xsi:type="dcterms:W3CDTF">2017-05-15T19:02:00Z</dcterms:modified>
</cp:coreProperties>
</file>